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42B7A" w14:textId="18F83691" w:rsidR="00567F6A" w:rsidRDefault="00567F6A">
      <w:pPr>
        <w:pStyle w:val="Corpotesto"/>
        <w:ind w:left="112"/>
        <w:rPr>
          <w:sz w:val="20"/>
        </w:rPr>
      </w:pPr>
    </w:p>
    <w:p w14:paraId="0CC895E4" w14:textId="0435221B" w:rsidR="00807BD4" w:rsidRDefault="00807BD4">
      <w:pPr>
        <w:pStyle w:val="Corpotesto"/>
        <w:ind w:left="112"/>
        <w:rPr>
          <w:sz w:val="20"/>
        </w:rPr>
      </w:pPr>
      <w:r>
        <w:rPr>
          <w:sz w:val="20"/>
        </w:rPr>
        <w:t xml:space="preserve">           Allegato </w:t>
      </w:r>
      <w:r w:rsidR="008D325D">
        <w:rPr>
          <w:sz w:val="20"/>
        </w:rPr>
        <w:t>3</w:t>
      </w:r>
    </w:p>
    <w:p w14:paraId="7984CB7F" w14:textId="77777777" w:rsidR="00567F6A" w:rsidRDefault="00567F6A">
      <w:pPr>
        <w:pStyle w:val="Corpotesto"/>
        <w:spacing w:before="185"/>
        <w:ind w:left="0"/>
        <w:rPr>
          <w:sz w:val="24"/>
        </w:rPr>
      </w:pPr>
    </w:p>
    <w:p w14:paraId="767FC1B7" w14:textId="77777777" w:rsidR="00567F6A" w:rsidRDefault="00000000">
      <w:pPr>
        <w:pStyle w:val="Titolo1"/>
      </w:pP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INTERESSE</w:t>
      </w:r>
    </w:p>
    <w:p w14:paraId="1E378FFB" w14:textId="77777777" w:rsidR="00567F6A" w:rsidRDefault="00567F6A">
      <w:pPr>
        <w:pStyle w:val="Corpotesto"/>
        <w:spacing w:before="271"/>
        <w:ind w:left="0"/>
        <w:rPr>
          <w:b/>
          <w:sz w:val="24"/>
        </w:rPr>
      </w:pPr>
    </w:p>
    <w:p w14:paraId="549B4575" w14:textId="77777777" w:rsidR="00567F6A" w:rsidRDefault="00000000">
      <w:pPr>
        <w:ind w:left="915"/>
        <w:jc w:val="center"/>
        <w:rPr>
          <w:sz w:val="24"/>
        </w:rPr>
      </w:pPr>
      <w:r>
        <w:rPr>
          <w:sz w:val="24"/>
        </w:rPr>
        <w:t>DICHIARAZIONE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SOSTITUTIVA</w:t>
      </w:r>
    </w:p>
    <w:p w14:paraId="1D4DE499" w14:textId="77777777" w:rsidR="007C4A91" w:rsidRDefault="00000000">
      <w:pPr>
        <w:spacing w:before="137" w:line="360" w:lineRule="auto"/>
        <w:ind w:left="1032" w:right="202" w:firstLine="87"/>
        <w:jc w:val="center"/>
        <w:rPr>
          <w:sz w:val="24"/>
        </w:rPr>
      </w:pPr>
      <w:r>
        <w:rPr>
          <w:sz w:val="24"/>
        </w:rPr>
        <w:t>resa ai sensi degli articoli 46 e 47 del D.P.R. n. 445/2000</w:t>
      </w:r>
    </w:p>
    <w:p w14:paraId="63C478F6" w14:textId="3DE00094" w:rsidR="00567F6A" w:rsidRDefault="00000000">
      <w:pPr>
        <w:spacing w:before="137" w:line="360" w:lineRule="auto"/>
        <w:ind w:left="1032" w:right="202" w:firstLine="87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pacing w:val="-2"/>
          <w:sz w:val="24"/>
        </w:rPr>
        <w:t>Il/</w:t>
      </w:r>
      <w:r w:rsidR="00D07EB5">
        <w:rPr>
          <w:spacing w:val="-2"/>
          <w:sz w:val="24"/>
        </w:rPr>
        <w:t>la</w:t>
      </w:r>
      <w:r w:rsidR="007C4A91">
        <w:rPr>
          <w:spacing w:val="-2"/>
          <w:sz w:val="24"/>
        </w:rPr>
        <w:t xml:space="preserve"> </w:t>
      </w:r>
      <w:r>
        <w:rPr>
          <w:spacing w:val="-2"/>
          <w:sz w:val="24"/>
        </w:rPr>
        <w:t>sottoscritto/a…</w:t>
      </w:r>
      <w:r w:rsidR="007C4A91">
        <w:rPr>
          <w:spacing w:val="-2"/>
          <w:sz w:val="24"/>
        </w:rPr>
        <w:t>……</w:t>
      </w:r>
      <w:r>
        <w:rPr>
          <w:spacing w:val="-2"/>
          <w:sz w:val="24"/>
        </w:rPr>
        <w:t>……………………………………………………………………………</w:t>
      </w:r>
    </w:p>
    <w:p w14:paraId="03615EF2" w14:textId="77777777" w:rsidR="00567F6A" w:rsidRDefault="00000000">
      <w:pPr>
        <w:tabs>
          <w:tab w:val="left" w:pos="2386"/>
          <w:tab w:val="left" w:pos="2960"/>
          <w:tab w:val="left" w:pos="6130"/>
          <w:tab w:val="left" w:pos="6734"/>
          <w:tab w:val="left" w:pos="9120"/>
          <w:tab w:val="left" w:pos="10453"/>
        </w:tabs>
        <w:ind w:left="919"/>
        <w:jc w:val="center"/>
        <w:rPr>
          <w:sz w:val="24"/>
        </w:rPr>
      </w:pPr>
      <w:r>
        <w:rPr>
          <w:spacing w:val="-2"/>
          <w:sz w:val="24"/>
        </w:rPr>
        <w:t>…..Nato/a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…………………………….</w:t>
      </w:r>
      <w:r>
        <w:rPr>
          <w:sz w:val="24"/>
        </w:rPr>
        <w:tab/>
      </w:r>
      <w:r>
        <w:rPr>
          <w:spacing w:val="-5"/>
          <w:sz w:val="24"/>
        </w:rPr>
        <w:t>il</w:t>
      </w:r>
      <w:r>
        <w:rPr>
          <w:sz w:val="24"/>
        </w:rPr>
        <w:tab/>
      </w:r>
      <w:r>
        <w:rPr>
          <w:spacing w:val="-2"/>
          <w:sz w:val="24"/>
        </w:rPr>
        <w:t>……………………</w:t>
      </w:r>
      <w:r>
        <w:rPr>
          <w:sz w:val="24"/>
        </w:rPr>
        <w:tab/>
      </w:r>
      <w:r>
        <w:rPr>
          <w:spacing w:val="-2"/>
          <w:sz w:val="24"/>
        </w:rPr>
        <w:t>residente</w:t>
      </w:r>
      <w:r>
        <w:rPr>
          <w:sz w:val="24"/>
        </w:rPr>
        <w:tab/>
      </w:r>
      <w:r>
        <w:rPr>
          <w:spacing w:val="-10"/>
          <w:sz w:val="24"/>
        </w:rPr>
        <w:t>a</w:t>
      </w:r>
    </w:p>
    <w:p w14:paraId="49841AC4" w14:textId="77777777" w:rsidR="00567F6A" w:rsidRDefault="00000000">
      <w:pPr>
        <w:tabs>
          <w:tab w:val="left" w:leader="dot" w:pos="10457"/>
        </w:tabs>
        <w:spacing w:before="139"/>
        <w:ind w:left="1032"/>
        <w:rPr>
          <w:sz w:val="24"/>
        </w:rPr>
      </w:pPr>
      <w:r>
        <w:rPr>
          <w:sz w:val="24"/>
        </w:rPr>
        <w:t>….........................................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-5"/>
          <w:sz w:val="24"/>
        </w:rPr>
        <w:t>via</w:t>
      </w:r>
      <w:r>
        <w:rPr>
          <w:sz w:val="24"/>
        </w:rPr>
        <w:tab/>
      </w:r>
      <w:r>
        <w:rPr>
          <w:spacing w:val="-5"/>
          <w:sz w:val="24"/>
        </w:rPr>
        <w:t>n°</w:t>
      </w:r>
    </w:p>
    <w:p w14:paraId="6C03BB86" w14:textId="77777777" w:rsidR="00567F6A" w:rsidRDefault="00000000">
      <w:pPr>
        <w:tabs>
          <w:tab w:val="left" w:leader="dot" w:pos="10281"/>
        </w:tabs>
        <w:spacing w:before="138"/>
        <w:ind w:left="1032"/>
        <w:rPr>
          <w:sz w:val="24"/>
        </w:rPr>
      </w:pPr>
      <w:r>
        <w:rPr>
          <w:sz w:val="24"/>
        </w:rPr>
        <w:t>……in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qualità </w:t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5"/>
          <w:sz w:val="24"/>
        </w:rPr>
        <w:t>:::</w:t>
      </w:r>
    </w:p>
    <w:p w14:paraId="663DFA37" w14:textId="77777777" w:rsidR="00567F6A" w:rsidRDefault="00000000">
      <w:pPr>
        <w:tabs>
          <w:tab w:val="left" w:pos="2925"/>
          <w:tab w:val="left" w:pos="3620"/>
          <w:tab w:val="left" w:pos="4393"/>
          <w:tab w:val="left" w:pos="5316"/>
          <w:tab w:val="left" w:pos="5776"/>
          <w:tab w:val="left" w:pos="9844"/>
          <w:tab w:val="left" w:pos="10379"/>
        </w:tabs>
        <w:spacing w:before="139" w:line="360" w:lineRule="auto"/>
        <w:ind w:left="1032" w:right="111"/>
        <w:rPr>
          <w:sz w:val="24"/>
        </w:rPr>
      </w:pPr>
      <w:r>
        <w:rPr>
          <w:sz w:val="24"/>
        </w:rPr>
        <w:t>(indicare</w:t>
      </w:r>
      <w:r>
        <w:rPr>
          <w:spacing w:val="40"/>
          <w:sz w:val="24"/>
        </w:rPr>
        <w:t xml:space="preserve"> </w:t>
      </w:r>
      <w:r>
        <w:rPr>
          <w:sz w:val="24"/>
        </w:rPr>
        <w:t>carica</w:t>
      </w:r>
      <w:r>
        <w:rPr>
          <w:spacing w:val="40"/>
          <w:sz w:val="24"/>
        </w:rPr>
        <w:t xml:space="preserve"> </w:t>
      </w:r>
      <w:r>
        <w:rPr>
          <w:sz w:val="24"/>
        </w:rPr>
        <w:t>sociale)</w:t>
      </w:r>
      <w:r>
        <w:rPr>
          <w:spacing w:val="40"/>
          <w:sz w:val="24"/>
        </w:rPr>
        <w:t xml:space="preserve"> </w:t>
      </w:r>
      <w:r>
        <w:rPr>
          <w:sz w:val="24"/>
        </w:rPr>
        <w:t>dell’ETS</w:t>
      </w:r>
      <w:r>
        <w:rPr>
          <w:spacing w:val="40"/>
          <w:sz w:val="24"/>
        </w:rPr>
        <w:t xml:space="preserve"> </w:t>
      </w:r>
      <w:r>
        <w:rPr>
          <w:sz w:val="24"/>
        </w:rPr>
        <w:t>…………..…………………………………….(indicare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esatta </w:t>
      </w:r>
      <w:r>
        <w:rPr>
          <w:spacing w:val="-2"/>
          <w:sz w:val="24"/>
        </w:rPr>
        <w:t>denominazione)</w:t>
      </w:r>
      <w:r>
        <w:rPr>
          <w:sz w:val="24"/>
        </w:rPr>
        <w:tab/>
      </w:r>
      <w:r>
        <w:rPr>
          <w:spacing w:val="-5"/>
          <w:sz w:val="24"/>
        </w:rPr>
        <w:t>con</w:t>
      </w:r>
      <w:r>
        <w:rPr>
          <w:sz w:val="24"/>
        </w:rPr>
        <w:tab/>
      </w:r>
      <w:r>
        <w:rPr>
          <w:spacing w:val="-4"/>
          <w:sz w:val="24"/>
        </w:rPr>
        <w:t>sede</w:t>
      </w:r>
      <w:r>
        <w:rPr>
          <w:sz w:val="24"/>
        </w:rPr>
        <w:tab/>
      </w:r>
      <w:r>
        <w:rPr>
          <w:spacing w:val="-2"/>
          <w:sz w:val="24"/>
        </w:rPr>
        <w:t>legale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…………………..................................</w:t>
      </w:r>
      <w:r>
        <w:rPr>
          <w:sz w:val="24"/>
        </w:rPr>
        <w:tab/>
      </w:r>
      <w:r>
        <w:rPr>
          <w:spacing w:val="-5"/>
          <w:sz w:val="24"/>
        </w:rPr>
        <w:t>in</w:t>
      </w:r>
      <w:r>
        <w:rPr>
          <w:sz w:val="24"/>
        </w:rPr>
        <w:tab/>
      </w:r>
      <w:r>
        <w:rPr>
          <w:spacing w:val="-5"/>
          <w:sz w:val="24"/>
        </w:rPr>
        <w:t>via</w:t>
      </w:r>
    </w:p>
    <w:p w14:paraId="72B4F79B" w14:textId="77777777" w:rsidR="00567F6A" w:rsidRDefault="00000000">
      <w:pPr>
        <w:ind w:left="1032"/>
        <w:rPr>
          <w:sz w:val="24"/>
        </w:rPr>
      </w:pPr>
      <w:r>
        <w:rPr>
          <w:spacing w:val="-2"/>
          <w:sz w:val="24"/>
        </w:rPr>
        <w:t>……………………………………..</w:t>
      </w:r>
    </w:p>
    <w:p w14:paraId="238BD72B" w14:textId="77777777" w:rsidR="00567F6A" w:rsidRDefault="00000000">
      <w:pPr>
        <w:spacing w:before="137" w:line="360" w:lineRule="auto"/>
        <w:ind w:left="1032"/>
        <w:rPr>
          <w:sz w:val="24"/>
        </w:rPr>
      </w:pPr>
      <w:r>
        <w:rPr>
          <w:sz w:val="24"/>
        </w:rPr>
        <w:t>n°</w:t>
      </w:r>
      <w:r>
        <w:rPr>
          <w:spacing w:val="-9"/>
          <w:sz w:val="24"/>
        </w:rPr>
        <w:t xml:space="preserve"> </w:t>
      </w:r>
      <w:r>
        <w:rPr>
          <w:sz w:val="24"/>
        </w:rPr>
        <w:t>………</w:t>
      </w:r>
      <w:r>
        <w:rPr>
          <w:spacing w:val="-9"/>
          <w:sz w:val="24"/>
        </w:rPr>
        <w:t xml:space="preserve"> </w:t>
      </w:r>
      <w:r>
        <w:rPr>
          <w:sz w:val="24"/>
        </w:rPr>
        <w:t>Tel…….……………</w:t>
      </w:r>
      <w:r>
        <w:rPr>
          <w:spacing w:val="-9"/>
          <w:sz w:val="24"/>
        </w:rPr>
        <w:t xml:space="preserve"> </w:t>
      </w:r>
      <w:r>
        <w:rPr>
          <w:sz w:val="24"/>
        </w:rPr>
        <w:t>e-mail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…………………………………………………………….. Codice Fiscale/P.IVA …………………………..……………………………………………</w:t>
      </w:r>
    </w:p>
    <w:p w14:paraId="09C3DC54" w14:textId="77777777" w:rsidR="0094312C" w:rsidRDefault="0094312C">
      <w:pPr>
        <w:ind w:left="915"/>
        <w:jc w:val="center"/>
        <w:rPr>
          <w:sz w:val="24"/>
        </w:rPr>
      </w:pPr>
    </w:p>
    <w:p w14:paraId="46CA48CA" w14:textId="5106B7BE" w:rsidR="00567F6A" w:rsidRDefault="00000000">
      <w:pPr>
        <w:ind w:left="915"/>
        <w:jc w:val="center"/>
        <w:rPr>
          <w:sz w:val="24"/>
        </w:rPr>
      </w:pPr>
      <w:r>
        <w:rPr>
          <w:sz w:val="24"/>
        </w:rPr>
        <w:t>CHIEDE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PARTECIPARE</w:t>
      </w:r>
    </w:p>
    <w:p w14:paraId="595741C0" w14:textId="77777777" w:rsidR="00567F6A" w:rsidRDefault="00567F6A">
      <w:pPr>
        <w:pStyle w:val="Corpotesto"/>
        <w:ind w:left="0"/>
        <w:rPr>
          <w:sz w:val="24"/>
        </w:rPr>
      </w:pPr>
    </w:p>
    <w:p w14:paraId="038250D3" w14:textId="77777777" w:rsidR="00567F6A" w:rsidRDefault="00567F6A">
      <w:pPr>
        <w:pStyle w:val="Corpotesto"/>
        <w:spacing w:before="5"/>
        <w:ind w:left="0"/>
        <w:rPr>
          <w:sz w:val="24"/>
        </w:rPr>
      </w:pPr>
    </w:p>
    <w:p w14:paraId="39635B9C" w14:textId="1A2F8009" w:rsidR="00567F6A" w:rsidRDefault="00000000">
      <w:pPr>
        <w:pStyle w:val="Titolo1"/>
        <w:spacing w:line="360" w:lineRule="auto"/>
        <w:ind w:left="1032" w:right="109"/>
        <w:jc w:val="both"/>
      </w:pPr>
      <w:r>
        <w:t>AL PERCORSO DI CO-PROGETTAZIONE PER LA DEFINIZIONE DELLE ATTIVITA’ GESTIONALI</w:t>
      </w:r>
      <w:r w:rsidR="00DC284E">
        <w:t xml:space="preserve">  DEL SISTEMA BIBLIOTECARIO COMPRENSORIALE</w:t>
      </w:r>
      <w:r>
        <w:t>, AI SENSI DELL’ART. 55 SWL DLGS N.117/2017</w:t>
      </w:r>
      <w:r w:rsidR="00807BD4" w:rsidRPr="00807BD4">
        <w:t>PER LA CREAZIONE DI PIAZZE ED HUB CULTURALI.</w:t>
      </w:r>
    </w:p>
    <w:p w14:paraId="3A06E75C" w14:textId="77777777" w:rsidR="0094312C" w:rsidRDefault="00000000" w:rsidP="00DC284E">
      <w:pPr>
        <w:spacing w:line="360" w:lineRule="auto"/>
        <w:ind w:left="1032" w:right="111"/>
        <w:rPr>
          <w:spacing w:val="-2"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3"/>
          <w:sz w:val="24"/>
        </w:rPr>
        <w:t xml:space="preserve"> </w:t>
      </w:r>
      <w:r>
        <w:rPr>
          <w:sz w:val="24"/>
        </w:rPr>
        <w:t>fine,</w:t>
      </w:r>
      <w:r>
        <w:rPr>
          <w:spacing w:val="-3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sanzioni</w:t>
      </w:r>
      <w:r>
        <w:rPr>
          <w:spacing w:val="-3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76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445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dicembre 2000, nel caso di dichiarazioni mendaci, di formazione o uso di atti falsi, sotto la sua personale </w:t>
      </w:r>
      <w:r>
        <w:rPr>
          <w:spacing w:val="-2"/>
          <w:sz w:val="24"/>
        </w:rPr>
        <w:t>responsabilità</w:t>
      </w:r>
      <w:r w:rsidR="00DC284E">
        <w:rPr>
          <w:spacing w:val="-2"/>
          <w:sz w:val="24"/>
        </w:rPr>
        <w:tab/>
      </w:r>
      <w:r w:rsidR="00DC284E">
        <w:rPr>
          <w:spacing w:val="-2"/>
          <w:sz w:val="24"/>
        </w:rPr>
        <w:tab/>
      </w:r>
    </w:p>
    <w:p w14:paraId="670C679B" w14:textId="77777777" w:rsidR="0094312C" w:rsidRDefault="0094312C" w:rsidP="00DC284E">
      <w:pPr>
        <w:spacing w:line="360" w:lineRule="auto"/>
        <w:ind w:left="1032" w:right="111"/>
        <w:rPr>
          <w:spacing w:val="-2"/>
          <w:sz w:val="24"/>
        </w:rPr>
      </w:pPr>
    </w:p>
    <w:p w14:paraId="25FFF94C" w14:textId="43BEE9C6" w:rsidR="00567F6A" w:rsidRDefault="00000000" w:rsidP="0094312C">
      <w:pPr>
        <w:spacing w:line="360" w:lineRule="auto"/>
        <w:ind w:left="1032" w:right="111"/>
        <w:jc w:val="center"/>
        <w:rPr>
          <w:spacing w:val="-2"/>
        </w:rPr>
      </w:pPr>
      <w:r>
        <w:rPr>
          <w:spacing w:val="-2"/>
        </w:rPr>
        <w:t>DICHIARA</w:t>
      </w:r>
    </w:p>
    <w:p w14:paraId="4143090C" w14:textId="77777777" w:rsidR="0094312C" w:rsidRPr="00DC284E" w:rsidRDefault="0094312C" w:rsidP="00DC284E">
      <w:pPr>
        <w:spacing w:line="360" w:lineRule="auto"/>
        <w:ind w:left="1032" w:right="111"/>
        <w:rPr>
          <w:sz w:val="24"/>
        </w:rPr>
      </w:pPr>
    </w:p>
    <w:p w14:paraId="680BAC9A" w14:textId="0D642CA1" w:rsidR="00567F6A" w:rsidRDefault="00000000" w:rsidP="00DC284E">
      <w:pPr>
        <w:pStyle w:val="Corpotesto"/>
        <w:spacing w:before="126" w:line="360" w:lineRule="auto"/>
        <w:jc w:val="both"/>
        <w:rPr>
          <w:spacing w:val="-2"/>
        </w:rPr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rPr>
          <w:spacing w:val="-2"/>
        </w:rPr>
        <w:t>l’ETS</w:t>
      </w:r>
      <w:r w:rsidR="00DC284E">
        <w:rPr>
          <w:spacing w:val="-2"/>
        </w:rPr>
        <w:t>:</w:t>
      </w:r>
    </w:p>
    <w:p w14:paraId="453302FF" w14:textId="77777777" w:rsidR="0094312C" w:rsidRDefault="0094312C" w:rsidP="00DC284E">
      <w:pPr>
        <w:pStyle w:val="Corpotesto"/>
        <w:spacing w:before="126" w:line="360" w:lineRule="auto"/>
        <w:jc w:val="both"/>
      </w:pPr>
    </w:p>
    <w:p w14:paraId="731B4CB1" w14:textId="23482568" w:rsidR="00567F6A" w:rsidRDefault="0094312C" w:rsidP="00AC5E49">
      <w:pPr>
        <w:pStyle w:val="Paragrafoelenco"/>
        <w:tabs>
          <w:tab w:val="left" w:pos="1178"/>
        </w:tabs>
        <w:spacing w:before="2" w:line="360" w:lineRule="auto"/>
        <w:ind w:right="108"/>
        <w:rPr>
          <w:sz w:val="21"/>
        </w:rPr>
      </w:pPr>
      <w:r>
        <w:rPr>
          <w:sz w:val="21"/>
        </w:rPr>
        <w:t>-  di essere iscritto al  Registro Unico Nazionale del Terzo Settore (RUNTS)</w:t>
      </w:r>
      <w:r w:rsidR="00AC5E49">
        <w:rPr>
          <w:sz w:val="21"/>
        </w:rPr>
        <w:t xml:space="preserve"> Sezione___________, Rep. n._____</w:t>
      </w:r>
      <w:r>
        <w:rPr>
          <w:sz w:val="21"/>
        </w:rPr>
        <w:t>;</w:t>
      </w:r>
    </w:p>
    <w:p w14:paraId="3543FA96" w14:textId="0F522B31" w:rsidR="00567F6A" w:rsidRDefault="0094312C" w:rsidP="0094312C">
      <w:pPr>
        <w:pStyle w:val="Paragrafoelenco"/>
        <w:numPr>
          <w:ilvl w:val="0"/>
          <w:numId w:val="5"/>
        </w:numPr>
        <w:tabs>
          <w:tab w:val="left" w:pos="1158"/>
        </w:tabs>
        <w:spacing w:line="360" w:lineRule="auto"/>
        <w:ind w:left="1158" w:hanging="126"/>
        <w:jc w:val="both"/>
      </w:pPr>
      <w:r>
        <w:t>di essere iscritto</w:t>
      </w:r>
      <w:r>
        <w:rPr>
          <w:spacing w:val="-5"/>
        </w:rPr>
        <w:t xml:space="preserve"> </w:t>
      </w:r>
      <w:r>
        <w:t>all'Anagrafe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ONLUS</w:t>
      </w:r>
      <w:r>
        <w:rPr>
          <w:spacing w:val="-4"/>
        </w:rPr>
        <w:t xml:space="preserve"> </w:t>
      </w:r>
      <w:r>
        <w:t>nell'elenco</w:t>
      </w:r>
      <w:r>
        <w:rPr>
          <w:spacing w:val="-6"/>
        </w:rPr>
        <w:t xml:space="preserve"> </w:t>
      </w:r>
      <w:r>
        <w:t>pubblicato</w:t>
      </w:r>
      <w:r>
        <w:rPr>
          <w:spacing w:val="-2"/>
        </w:rPr>
        <w:t xml:space="preserve"> </w:t>
      </w:r>
      <w:r>
        <w:t>dall'Agenzia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Entrate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rPr>
          <w:spacing w:val="-5"/>
        </w:rPr>
        <w:t xml:space="preserve">del </w:t>
      </w:r>
      <w:r>
        <w:t>D.M.</w:t>
      </w:r>
      <w:r w:rsidRPr="0094312C">
        <w:rPr>
          <w:spacing w:val="-3"/>
        </w:rPr>
        <w:t xml:space="preserve"> </w:t>
      </w:r>
      <w:r w:rsidRPr="0094312C">
        <w:rPr>
          <w:spacing w:val="-2"/>
        </w:rPr>
        <w:t>106/2020</w:t>
      </w:r>
      <w:r>
        <w:rPr>
          <w:spacing w:val="-2"/>
        </w:rPr>
        <w:t>;</w:t>
      </w:r>
    </w:p>
    <w:p w14:paraId="298EACEF" w14:textId="77777777" w:rsidR="00567F6A" w:rsidRDefault="00000000" w:rsidP="00DC284E">
      <w:pPr>
        <w:pStyle w:val="Paragrafoelenco"/>
        <w:numPr>
          <w:ilvl w:val="0"/>
          <w:numId w:val="5"/>
        </w:numPr>
        <w:tabs>
          <w:tab w:val="left" w:pos="1156"/>
        </w:tabs>
        <w:spacing w:before="2" w:line="360" w:lineRule="auto"/>
        <w:ind w:right="111" w:firstLine="0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carattere</w:t>
      </w:r>
      <w:r>
        <w:rPr>
          <w:spacing w:val="-4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moralità</w:t>
      </w:r>
      <w:r>
        <w:rPr>
          <w:spacing w:val="-4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contrarre</w:t>
      </w:r>
      <w:r>
        <w:rPr>
          <w:spacing w:val="-4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normative</w:t>
      </w:r>
      <w:r>
        <w:rPr>
          <w:spacing w:val="-2"/>
        </w:rPr>
        <w:t xml:space="preserve"> </w:t>
      </w:r>
      <w:r>
        <w:t>vigenti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incorre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esclusione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cui </w:t>
      </w:r>
      <w:r w:rsidR="0094312C">
        <w:t xml:space="preserve">agli articoli n. 94-95-96-98-98 </w:t>
      </w:r>
      <w:r>
        <w:t xml:space="preserve">del D. Lgs. n. </w:t>
      </w:r>
      <w:r w:rsidR="0094312C">
        <w:t>36/2023</w:t>
      </w:r>
      <w:r>
        <w:t xml:space="preserve"> e s.m.i.</w:t>
      </w:r>
    </w:p>
    <w:p w14:paraId="346ECEEE" w14:textId="5BE26E13" w:rsidR="0094312C" w:rsidRDefault="0094312C" w:rsidP="0094312C">
      <w:pPr>
        <w:tabs>
          <w:tab w:val="left" w:pos="1156"/>
        </w:tabs>
        <w:spacing w:before="2" w:line="360" w:lineRule="auto"/>
        <w:ind w:right="111"/>
        <w:jc w:val="both"/>
        <w:sectPr w:rsidR="0094312C">
          <w:type w:val="continuous"/>
          <w:pgSz w:w="11910" w:h="16840"/>
          <w:pgMar w:top="160" w:right="1020" w:bottom="280" w:left="100" w:header="720" w:footer="720" w:gutter="0"/>
          <w:cols w:space="720"/>
        </w:sectPr>
      </w:pPr>
    </w:p>
    <w:p w14:paraId="3769EA4B" w14:textId="2DEAA116" w:rsidR="00567F6A" w:rsidRDefault="0094312C" w:rsidP="0094312C">
      <w:pPr>
        <w:tabs>
          <w:tab w:val="left" w:pos="1211"/>
        </w:tabs>
        <w:spacing w:line="360" w:lineRule="auto"/>
        <w:ind w:left="993" w:right="109"/>
      </w:pPr>
      <w:r>
        <w:lastRenderedPageBreak/>
        <w:t>-di</w:t>
      </w:r>
      <w:r w:rsidRPr="0094312C">
        <w:rPr>
          <w:spacing w:val="40"/>
        </w:rPr>
        <w:t xml:space="preserve"> </w:t>
      </w:r>
      <w:r>
        <w:t>aver</w:t>
      </w:r>
      <w:r w:rsidRPr="0094312C">
        <w:rPr>
          <w:spacing w:val="40"/>
        </w:rPr>
        <w:t xml:space="preserve"> </w:t>
      </w:r>
      <w:r>
        <w:t>preso</w:t>
      </w:r>
      <w:r w:rsidRPr="0094312C">
        <w:rPr>
          <w:spacing w:val="40"/>
        </w:rPr>
        <w:t xml:space="preserve"> </w:t>
      </w:r>
      <w:r>
        <w:t>visione</w:t>
      </w:r>
      <w:r w:rsidRPr="0094312C">
        <w:rPr>
          <w:spacing w:val="40"/>
        </w:rPr>
        <w:t xml:space="preserve"> </w:t>
      </w:r>
      <w:r>
        <w:t>e</w:t>
      </w:r>
      <w:r w:rsidRPr="0094312C">
        <w:rPr>
          <w:spacing w:val="40"/>
        </w:rPr>
        <w:t xml:space="preserve"> </w:t>
      </w:r>
      <w:r>
        <w:t>conseguentemente</w:t>
      </w:r>
      <w:r w:rsidRPr="0094312C">
        <w:rPr>
          <w:spacing w:val="40"/>
        </w:rPr>
        <w:t xml:space="preserve"> </w:t>
      </w:r>
      <w:r>
        <w:t>di</w:t>
      </w:r>
      <w:r w:rsidRPr="0094312C">
        <w:rPr>
          <w:spacing w:val="40"/>
        </w:rPr>
        <w:t xml:space="preserve"> </w:t>
      </w:r>
      <w:r>
        <w:t>accettare,</w:t>
      </w:r>
      <w:r w:rsidRPr="0094312C">
        <w:rPr>
          <w:spacing w:val="40"/>
        </w:rPr>
        <w:t xml:space="preserve"> </w:t>
      </w:r>
      <w:r>
        <w:t>senza</w:t>
      </w:r>
      <w:r w:rsidRPr="0094312C">
        <w:rPr>
          <w:spacing w:val="40"/>
        </w:rPr>
        <w:t xml:space="preserve"> </w:t>
      </w:r>
      <w:r>
        <w:t>condizione</w:t>
      </w:r>
      <w:r w:rsidRPr="0094312C">
        <w:rPr>
          <w:spacing w:val="40"/>
        </w:rPr>
        <w:t xml:space="preserve"> </w:t>
      </w:r>
      <w:r>
        <w:t>e</w:t>
      </w:r>
      <w:r w:rsidRPr="0094312C">
        <w:rPr>
          <w:spacing w:val="40"/>
        </w:rPr>
        <w:t xml:space="preserve"> </w:t>
      </w:r>
      <w:r>
        <w:t>riserva,</w:t>
      </w:r>
      <w:r w:rsidRPr="0094312C">
        <w:rPr>
          <w:spacing w:val="40"/>
        </w:rPr>
        <w:t xml:space="preserve"> </w:t>
      </w:r>
      <w:r>
        <w:t>tutte</w:t>
      </w:r>
      <w:r w:rsidRPr="0094312C">
        <w:rPr>
          <w:spacing w:val="40"/>
        </w:rPr>
        <w:t xml:space="preserve"> </w:t>
      </w:r>
      <w:r>
        <w:t>le</w:t>
      </w:r>
      <w:r w:rsidRPr="0094312C">
        <w:rPr>
          <w:spacing w:val="40"/>
        </w:rPr>
        <w:t xml:space="preserve"> </w:t>
      </w:r>
      <w:r>
        <w:t>norme</w:t>
      </w:r>
      <w:r w:rsidRPr="0094312C">
        <w:rPr>
          <w:spacing w:val="40"/>
        </w:rPr>
        <w:t xml:space="preserve"> </w:t>
      </w:r>
      <w:r>
        <w:t>e disposizioni contenute nell’Avviso di Istruttoria Pubblica;</w:t>
      </w:r>
    </w:p>
    <w:p w14:paraId="754E1603" w14:textId="77777777" w:rsidR="00567F6A" w:rsidRDefault="00000000" w:rsidP="00DC284E">
      <w:pPr>
        <w:pStyle w:val="Paragrafoelenco"/>
        <w:numPr>
          <w:ilvl w:val="0"/>
          <w:numId w:val="5"/>
        </w:numPr>
        <w:tabs>
          <w:tab w:val="left" w:pos="1163"/>
        </w:tabs>
        <w:spacing w:line="360" w:lineRule="auto"/>
        <w:ind w:right="110" w:firstLine="0"/>
        <w:jc w:val="both"/>
      </w:pPr>
      <w:r>
        <w:t>di essere in grado in ogni momento di certificare tutti gli elementi innanzi dichiarati, impegnandosi, altresì, in caso di selezione a presentare in tempi brevi la documentazione non acquisibile direttamente da parte di questa Amministrazione;</w:t>
      </w:r>
    </w:p>
    <w:p w14:paraId="4FAF57F7" w14:textId="77777777" w:rsidR="00567F6A" w:rsidRDefault="00000000" w:rsidP="00DC284E">
      <w:pPr>
        <w:pStyle w:val="Paragrafoelenco"/>
        <w:numPr>
          <w:ilvl w:val="0"/>
          <w:numId w:val="5"/>
        </w:numPr>
        <w:tabs>
          <w:tab w:val="left" w:pos="1178"/>
        </w:tabs>
        <w:spacing w:line="360" w:lineRule="auto"/>
        <w:ind w:right="114" w:firstLine="0"/>
        <w:jc w:val="both"/>
      </w:pPr>
      <w:r>
        <w:t>di essere consapevole che i dati acquisiti sono previsti dalle disposizioni vigenti ai fini del procedimento amministrativo per il quale sono richiesti e verranno trattati solo per tale scopo;</w:t>
      </w:r>
    </w:p>
    <w:p w14:paraId="14CE87B5" w14:textId="77777777" w:rsidR="00567F6A" w:rsidRDefault="00000000" w:rsidP="00DC284E">
      <w:pPr>
        <w:pStyle w:val="Paragrafoelenco"/>
        <w:numPr>
          <w:ilvl w:val="0"/>
          <w:numId w:val="5"/>
        </w:numPr>
        <w:tabs>
          <w:tab w:val="left" w:pos="1156"/>
        </w:tabs>
        <w:spacing w:line="360" w:lineRule="auto"/>
        <w:ind w:right="110" w:firstLine="0"/>
        <w:jc w:val="both"/>
      </w:pPr>
      <w:r>
        <w:t>che</w:t>
      </w:r>
      <w:r>
        <w:rPr>
          <w:spacing w:val="-2"/>
        </w:rPr>
        <w:t xml:space="preserve"> </w:t>
      </w:r>
      <w:r>
        <w:t>l’atto</w:t>
      </w:r>
      <w:r>
        <w:rPr>
          <w:spacing w:val="-5"/>
        </w:rPr>
        <w:t xml:space="preserve"> </w:t>
      </w:r>
      <w:r>
        <w:t>costitutivo</w:t>
      </w:r>
      <w:r>
        <w:rPr>
          <w:spacing w:val="-2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Statuto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prevedono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servizi a</w:t>
      </w:r>
      <w:r>
        <w:rPr>
          <w:spacing w:val="-4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di terzi analoghi a quelli oggetto del presente Avviso di co-progettazione;</w:t>
      </w:r>
    </w:p>
    <w:p w14:paraId="5238F096" w14:textId="7877C76F" w:rsidR="00567F6A" w:rsidRDefault="00000000" w:rsidP="00DC284E">
      <w:pPr>
        <w:pStyle w:val="Paragrafoelenco"/>
        <w:numPr>
          <w:ilvl w:val="0"/>
          <w:numId w:val="5"/>
        </w:numPr>
        <w:tabs>
          <w:tab w:val="left" w:pos="1156"/>
        </w:tabs>
        <w:spacing w:line="360" w:lineRule="auto"/>
        <w:ind w:left="1156" w:hanging="124"/>
        <w:jc w:val="both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comprovata</w:t>
      </w:r>
      <w:r>
        <w:rPr>
          <w:spacing w:val="-4"/>
        </w:rPr>
        <w:t xml:space="preserve"> </w:t>
      </w:r>
      <w:r>
        <w:t>esperienza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</w:t>
      </w:r>
      <w:r>
        <w:rPr>
          <w:spacing w:val="-3"/>
        </w:rPr>
        <w:t xml:space="preserve"> </w:t>
      </w:r>
      <w:r w:rsidR="0094312C">
        <w:t>oggetto  dell’avviso;</w:t>
      </w:r>
    </w:p>
    <w:p w14:paraId="6D728F6B" w14:textId="77777777" w:rsidR="00567F6A" w:rsidRDefault="00000000" w:rsidP="00DC284E">
      <w:pPr>
        <w:pStyle w:val="Paragrafoelenco"/>
        <w:numPr>
          <w:ilvl w:val="0"/>
          <w:numId w:val="5"/>
        </w:numPr>
        <w:tabs>
          <w:tab w:val="left" w:pos="1178"/>
        </w:tabs>
        <w:spacing w:before="34" w:line="360" w:lineRule="auto"/>
        <w:ind w:right="109" w:firstLine="0"/>
      </w:pPr>
      <w:r>
        <w:t>di impegnarsi ad assumere gli obblighi di tracciabilità dei flussi</w:t>
      </w:r>
      <w:r>
        <w:rPr>
          <w:spacing w:val="26"/>
        </w:rPr>
        <w:t xml:space="preserve"> </w:t>
      </w:r>
      <w:r>
        <w:t>finanziari ai sensi della Legge</w:t>
      </w:r>
      <w:r>
        <w:rPr>
          <w:spacing w:val="21"/>
        </w:rPr>
        <w:t xml:space="preserve"> </w:t>
      </w:r>
      <w:r>
        <w:t>136/2010</w:t>
      </w:r>
      <w:r>
        <w:rPr>
          <w:spacing w:val="40"/>
        </w:rPr>
        <w:t xml:space="preserve"> </w:t>
      </w:r>
      <w:r>
        <w:t>applicabili alla co-progettazione;</w:t>
      </w:r>
    </w:p>
    <w:p w14:paraId="5EF4EF69" w14:textId="262AEA88" w:rsidR="00567F6A" w:rsidRDefault="00000000" w:rsidP="00DC284E">
      <w:pPr>
        <w:pStyle w:val="Paragrafoelenco"/>
        <w:numPr>
          <w:ilvl w:val="0"/>
          <w:numId w:val="5"/>
        </w:numPr>
        <w:tabs>
          <w:tab w:val="left" w:pos="1235"/>
        </w:tabs>
        <w:spacing w:line="360" w:lineRule="auto"/>
        <w:ind w:right="113" w:firstLine="0"/>
      </w:pPr>
      <w:r>
        <w:t>che</w:t>
      </w:r>
      <w:r>
        <w:rPr>
          <w:spacing w:val="76"/>
        </w:rPr>
        <w:t xml:space="preserve"> </w:t>
      </w:r>
      <w:r>
        <w:t>le</w:t>
      </w:r>
      <w:r>
        <w:rPr>
          <w:spacing w:val="74"/>
        </w:rPr>
        <w:t xml:space="preserve"> </w:t>
      </w:r>
      <w:r>
        <w:t>iniziative</w:t>
      </w:r>
      <w:r>
        <w:rPr>
          <w:spacing w:val="76"/>
        </w:rPr>
        <w:t xml:space="preserve"> </w:t>
      </w:r>
      <w:r>
        <w:t>progettuali</w:t>
      </w:r>
      <w:r>
        <w:rPr>
          <w:spacing w:val="74"/>
        </w:rPr>
        <w:t xml:space="preserve"> </w:t>
      </w:r>
      <w:r>
        <w:t>presentate</w:t>
      </w:r>
      <w:r>
        <w:rPr>
          <w:spacing w:val="74"/>
        </w:rPr>
        <w:t xml:space="preserve"> </w:t>
      </w:r>
      <w:r>
        <w:t>non</w:t>
      </w:r>
      <w:r>
        <w:rPr>
          <w:spacing w:val="73"/>
        </w:rPr>
        <w:t xml:space="preserve"> </w:t>
      </w:r>
      <w:r>
        <w:t>si</w:t>
      </w:r>
      <w:r>
        <w:rPr>
          <w:spacing w:val="75"/>
        </w:rPr>
        <w:t xml:space="preserve"> </w:t>
      </w:r>
      <w:r>
        <w:t>configurano</w:t>
      </w:r>
      <w:r>
        <w:rPr>
          <w:spacing w:val="73"/>
        </w:rPr>
        <w:t xml:space="preserve"> </w:t>
      </w:r>
      <w:r>
        <w:t>come</w:t>
      </w:r>
      <w:r>
        <w:rPr>
          <w:spacing w:val="76"/>
        </w:rPr>
        <w:t xml:space="preserve"> </w:t>
      </w:r>
      <w:r>
        <w:t>attività</w:t>
      </w:r>
      <w:r>
        <w:rPr>
          <w:spacing w:val="80"/>
        </w:rPr>
        <w:t xml:space="preserve"> </w:t>
      </w:r>
      <w:r>
        <w:t>commerciale</w:t>
      </w:r>
      <w:r>
        <w:rPr>
          <w:spacing w:val="76"/>
        </w:rPr>
        <w:t xml:space="preserve"> </w:t>
      </w:r>
      <w:r>
        <w:t>bensì</w:t>
      </w:r>
      <w:r>
        <w:rPr>
          <w:spacing w:val="77"/>
        </w:rPr>
        <w:t xml:space="preserve"> </w:t>
      </w:r>
      <w:r>
        <w:t>come collaborazione priva di finalità di lucro</w:t>
      </w:r>
      <w:r w:rsidR="0094312C">
        <w:t>;</w:t>
      </w:r>
    </w:p>
    <w:p w14:paraId="75916C94" w14:textId="1EA10B1E" w:rsidR="00567F6A" w:rsidRDefault="00000000" w:rsidP="00DC284E">
      <w:pPr>
        <w:pStyle w:val="Paragrafoelenco"/>
        <w:numPr>
          <w:ilvl w:val="0"/>
          <w:numId w:val="5"/>
        </w:numPr>
        <w:tabs>
          <w:tab w:val="left" w:pos="1153"/>
        </w:tabs>
        <w:spacing w:line="360" w:lineRule="auto"/>
        <w:ind w:right="117" w:firstLine="0"/>
      </w:pPr>
      <w:r>
        <w:t>di</w:t>
      </w:r>
      <w:r>
        <w:rPr>
          <w:spacing w:val="-6"/>
        </w:rPr>
        <w:t xml:space="preserve"> </w:t>
      </w:r>
      <w:r>
        <w:t>avere,</w:t>
      </w:r>
      <w:r>
        <w:rPr>
          <w:spacing w:val="-7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istituzionali,</w:t>
      </w:r>
      <w:r>
        <w:rPr>
          <w:spacing w:val="-7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operare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settore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intervento</w:t>
      </w:r>
      <w:r>
        <w:rPr>
          <w:spacing w:val="-10"/>
        </w:rPr>
        <w:t xml:space="preserve"> </w:t>
      </w:r>
      <w:r>
        <w:t>coerente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l'oggetto</w:t>
      </w:r>
      <w:r>
        <w:rPr>
          <w:spacing w:val="-7"/>
        </w:rPr>
        <w:t xml:space="preserve"> </w:t>
      </w:r>
      <w:r>
        <w:t>della procedura di cui trattasi;</w:t>
      </w:r>
    </w:p>
    <w:p w14:paraId="66FF5702" w14:textId="257C345C" w:rsidR="00567F6A" w:rsidRDefault="00000000" w:rsidP="00DC284E">
      <w:pPr>
        <w:pStyle w:val="Paragrafoelenco"/>
        <w:numPr>
          <w:ilvl w:val="0"/>
          <w:numId w:val="5"/>
        </w:numPr>
        <w:tabs>
          <w:tab w:val="left" w:pos="1173"/>
        </w:tabs>
        <w:spacing w:line="360" w:lineRule="auto"/>
        <w:ind w:right="113" w:firstLine="0"/>
        <w:jc w:val="both"/>
      </w:pPr>
      <w:r>
        <w:t xml:space="preserve">che negli ultimi due anni ha gestito servizi attinenti </w:t>
      </w:r>
      <w:r>
        <w:rPr>
          <w:sz w:val="24"/>
        </w:rPr>
        <w:t>(</w:t>
      </w:r>
      <w:r>
        <w:rPr>
          <w:i/>
        </w:rPr>
        <w:t>Il possesso di detto requisito deve essere dimostrato mediante la presentazione di un elenco indicante la specifica tipologia del servizio svolto, l’importo, l’anno di esecuzione e il destinatario pubblico e/o privato</w:t>
      </w:r>
      <w:r w:rsidR="0094312C">
        <w:rPr>
          <w:i/>
        </w:rPr>
        <w:t>;</w:t>
      </w:r>
    </w:p>
    <w:p w14:paraId="6CB9E1A2" w14:textId="77777777" w:rsidR="00567F6A" w:rsidRDefault="00000000" w:rsidP="00DC284E">
      <w:pPr>
        <w:pStyle w:val="Paragrafoelenco"/>
        <w:numPr>
          <w:ilvl w:val="0"/>
          <w:numId w:val="5"/>
        </w:numPr>
        <w:tabs>
          <w:tab w:val="left" w:pos="1178"/>
        </w:tabs>
        <w:spacing w:line="360" w:lineRule="auto"/>
        <w:ind w:right="117" w:firstLine="0"/>
        <w:jc w:val="both"/>
        <w:rPr>
          <w:rFonts w:ascii="Calibri" w:hAnsi="Calibri"/>
          <w:i/>
        </w:rPr>
      </w:pPr>
      <w:r>
        <w:t>di applicare, nei confronti del personale volontario, le norme contenute nel D.lgs. 3 luglio 2017, n. 117, “Codice del Terzo settore”;</w:t>
      </w:r>
    </w:p>
    <w:p w14:paraId="3211F1FF" w14:textId="77777777" w:rsidR="00567F6A" w:rsidRDefault="00000000" w:rsidP="00DC284E">
      <w:pPr>
        <w:pStyle w:val="Corpotesto"/>
        <w:spacing w:line="360" w:lineRule="auto"/>
        <w:ind w:right="117"/>
        <w:jc w:val="both"/>
      </w:pPr>
      <w:r>
        <w:t>-di</w:t>
      </w:r>
      <w:r>
        <w:rPr>
          <w:spacing w:val="-1"/>
        </w:rPr>
        <w:t xml:space="preserve"> </w:t>
      </w:r>
      <w:r>
        <w:t>osservare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assicurazioni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infortuni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 legge relativamente all’utilizzo di volontari e collaboratori;</w:t>
      </w:r>
    </w:p>
    <w:p w14:paraId="7C878330" w14:textId="27A9381D" w:rsidR="00807BD4" w:rsidRDefault="00000000" w:rsidP="00F601FB">
      <w:pPr>
        <w:pStyle w:val="Corpotesto"/>
        <w:spacing w:before="2" w:line="360" w:lineRule="auto"/>
        <w:ind w:right="113"/>
        <w:jc w:val="both"/>
      </w:pPr>
      <w:r>
        <w:t>-di rispettare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norme che</w:t>
      </w:r>
      <w:r>
        <w:rPr>
          <w:spacing w:val="-2"/>
        </w:rPr>
        <w:t xml:space="preserve"> </w:t>
      </w:r>
      <w:r>
        <w:t>tutelano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 in piena</w:t>
      </w:r>
      <w:r>
        <w:rPr>
          <w:spacing w:val="-2"/>
        </w:rPr>
        <w:t xml:space="preserve"> </w:t>
      </w:r>
      <w:r>
        <w:t>conformità a</w:t>
      </w:r>
      <w:r>
        <w:rPr>
          <w:spacing w:val="-2"/>
        </w:rPr>
        <w:t xml:space="preserve"> </w:t>
      </w:r>
      <w:r>
        <w:t>quanto previsto dal 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Parlamento</w:t>
      </w:r>
      <w:r>
        <w:rPr>
          <w:spacing w:val="-2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aprile</w:t>
      </w:r>
      <w:r>
        <w:rPr>
          <w:spacing w:val="-4"/>
        </w:rPr>
        <w:t xml:space="preserve"> </w:t>
      </w:r>
      <w:r>
        <w:t>2016 e</w:t>
      </w:r>
      <w:r>
        <w:rPr>
          <w:spacing w:val="-2"/>
        </w:rPr>
        <w:t xml:space="preserve"> </w:t>
      </w:r>
      <w:r>
        <w:t>successiva</w:t>
      </w:r>
      <w:r>
        <w:rPr>
          <w:spacing w:val="-2"/>
        </w:rPr>
        <w:t xml:space="preserve"> </w:t>
      </w:r>
      <w:r>
        <w:t>disciplina nazionale di attuazione.</w:t>
      </w:r>
    </w:p>
    <w:p w14:paraId="1D971718" w14:textId="77777777" w:rsidR="00807BD4" w:rsidRDefault="00807BD4" w:rsidP="00DC284E">
      <w:pPr>
        <w:pStyle w:val="Corpotesto"/>
        <w:spacing w:before="2" w:line="360" w:lineRule="auto"/>
        <w:ind w:right="113"/>
        <w:jc w:val="both"/>
      </w:pPr>
    </w:p>
    <w:p w14:paraId="629EE06B" w14:textId="77777777" w:rsidR="00567F6A" w:rsidRDefault="00000000">
      <w:pPr>
        <w:pStyle w:val="Titolo2"/>
        <w:ind w:left="3736"/>
        <w:jc w:val="left"/>
        <w:rPr>
          <w:spacing w:val="-2"/>
        </w:rPr>
      </w:pPr>
      <w:r>
        <w:t>BARRARE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rPr>
          <w:spacing w:val="-2"/>
        </w:rPr>
        <w:t>INTERESSA:</w:t>
      </w:r>
    </w:p>
    <w:p w14:paraId="3B7CE31A" w14:textId="77777777" w:rsidR="00DC284E" w:rsidRDefault="00DC284E">
      <w:pPr>
        <w:pStyle w:val="Titolo2"/>
        <w:ind w:left="3736"/>
        <w:jc w:val="left"/>
      </w:pPr>
    </w:p>
    <w:p w14:paraId="041463E8" w14:textId="77777777" w:rsidR="00567F6A" w:rsidRDefault="00000000">
      <w:pPr>
        <w:pStyle w:val="Paragrafoelenco"/>
        <w:numPr>
          <w:ilvl w:val="0"/>
          <w:numId w:val="4"/>
        </w:numPr>
        <w:tabs>
          <w:tab w:val="left" w:pos="1255"/>
        </w:tabs>
        <w:spacing w:before="1"/>
        <w:ind w:right="123" w:firstLine="0"/>
      </w:pPr>
      <w:r>
        <w:t>è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regola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adempimenti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materia</w:t>
      </w:r>
      <w:r>
        <w:rPr>
          <w:spacing w:val="31"/>
        </w:rPr>
        <w:t xml:space="preserve"> </w:t>
      </w:r>
      <w:r>
        <w:t>previdenziale,</w:t>
      </w:r>
      <w:r>
        <w:rPr>
          <w:spacing w:val="31"/>
        </w:rPr>
        <w:t xml:space="preserve"> </w:t>
      </w:r>
      <w:r>
        <w:t>assistenziale</w:t>
      </w:r>
      <w:r>
        <w:rPr>
          <w:spacing w:val="31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assicurativa</w:t>
      </w:r>
      <w:r>
        <w:rPr>
          <w:spacing w:val="31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confronti</w:t>
      </w:r>
      <w:r>
        <w:rPr>
          <w:spacing w:val="32"/>
        </w:rPr>
        <w:t xml:space="preserve"> </w:t>
      </w:r>
      <w:r>
        <w:t>del personale dipendente;</w:t>
      </w:r>
    </w:p>
    <w:p w14:paraId="1D497880" w14:textId="77777777" w:rsidR="00567F6A" w:rsidRDefault="00000000">
      <w:pPr>
        <w:pStyle w:val="Corpotesto"/>
        <w:spacing w:before="1" w:line="252" w:lineRule="exact"/>
      </w:pPr>
      <w:r>
        <w:rPr>
          <w:spacing w:val="-2"/>
        </w:rPr>
        <w:t>oppure</w:t>
      </w:r>
    </w:p>
    <w:p w14:paraId="26A08957" w14:textId="77777777" w:rsidR="00567F6A" w:rsidRDefault="00000000">
      <w:pPr>
        <w:pStyle w:val="Paragrafoelenco"/>
        <w:numPr>
          <w:ilvl w:val="0"/>
          <w:numId w:val="4"/>
        </w:numPr>
        <w:tabs>
          <w:tab w:val="left" w:pos="1221"/>
        </w:tabs>
        <w:spacing w:line="252" w:lineRule="exact"/>
        <w:ind w:left="1221" w:hanging="189"/>
      </w:pPr>
      <w:r>
        <w:t>non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rPr>
          <w:spacing w:val="-2"/>
        </w:rPr>
        <w:t>dipendente;</w:t>
      </w:r>
    </w:p>
    <w:p w14:paraId="77C182FA" w14:textId="77777777" w:rsidR="00567F6A" w:rsidRDefault="00000000">
      <w:pPr>
        <w:pStyle w:val="Paragrafoelenco"/>
        <w:numPr>
          <w:ilvl w:val="0"/>
          <w:numId w:val="4"/>
        </w:numPr>
        <w:tabs>
          <w:tab w:val="left" w:pos="1272"/>
        </w:tabs>
        <w:spacing w:line="252" w:lineRule="exact"/>
        <w:ind w:left="1272" w:hanging="240"/>
      </w:pPr>
      <w:r>
        <w:t>è</w:t>
      </w:r>
      <w:r>
        <w:rPr>
          <w:spacing w:val="44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regola</w:t>
      </w:r>
      <w:r>
        <w:rPr>
          <w:spacing w:val="47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gli</w:t>
      </w:r>
      <w:r>
        <w:rPr>
          <w:spacing w:val="48"/>
        </w:rPr>
        <w:t xml:space="preserve"> </w:t>
      </w:r>
      <w:r>
        <w:t>obblighi</w:t>
      </w:r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cui</w:t>
      </w:r>
      <w:r>
        <w:rPr>
          <w:spacing w:val="48"/>
        </w:rPr>
        <w:t xml:space="preserve"> </w:t>
      </w:r>
      <w:r>
        <w:t>all’art.</w:t>
      </w:r>
      <w:r>
        <w:rPr>
          <w:spacing w:val="47"/>
        </w:rPr>
        <w:t xml:space="preserve"> </w:t>
      </w:r>
      <w:r>
        <w:t>17</w:t>
      </w:r>
      <w:r>
        <w:rPr>
          <w:spacing w:val="47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t>Legge</w:t>
      </w:r>
      <w:r>
        <w:rPr>
          <w:spacing w:val="47"/>
        </w:rPr>
        <w:t xml:space="preserve"> </w:t>
      </w:r>
      <w:r>
        <w:t>n.68/1999</w:t>
      </w:r>
      <w:r>
        <w:rPr>
          <w:spacing w:val="47"/>
        </w:rPr>
        <w:t xml:space="preserve"> </w:t>
      </w:r>
      <w:r>
        <w:t>presso</w:t>
      </w:r>
      <w:r>
        <w:rPr>
          <w:spacing w:val="47"/>
        </w:rPr>
        <w:t xml:space="preserve"> </w:t>
      </w:r>
      <w:r>
        <w:t>l’Ufficio</w:t>
      </w:r>
      <w:r>
        <w:rPr>
          <w:spacing w:val="47"/>
        </w:rPr>
        <w:t xml:space="preserve"> </w:t>
      </w:r>
      <w:r>
        <w:t>provinciale</w:t>
      </w:r>
      <w:r>
        <w:rPr>
          <w:spacing w:val="47"/>
        </w:rPr>
        <w:t xml:space="preserve"> </w:t>
      </w:r>
      <w:r>
        <w:rPr>
          <w:spacing w:val="-5"/>
        </w:rPr>
        <w:t>di</w:t>
      </w:r>
    </w:p>
    <w:p w14:paraId="55CAAFBF" w14:textId="77777777" w:rsidR="00567F6A" w:rsidRDefault="00000000">
      <w:pPr>
        <w:pStyle w:val="Corpotesto"/>
        <w:spacing w:before="1"/>
        <w:ind w:right="7976"/>
      </w:pPr>
      <w:r>
        <w:rPr>
          <w:spacing w:val="-2"/>
        </w:rPr>
        <w:t>…………….; oppure</w:t>
      </w:r>
    </w:p>
    <w:p w14:paraId="5BC52733" w14:textId="77777777" w:rsidR="00567F6A" w:rsidRDefault="00000000">
      <w:pPr>
        <w:pStyle w:val="Paragrafoelenco"/>
        <w:numPr>
          <w:ilvl w:val="0"/>
          <w:numId w:val="4"/>
        </w:numPr>
        <w:tabs>
          <w:tab w:val="left" w:pos="1288"/>
        </w:tabs>
        <w:spacing w:line="252" w:lineRule="exact"/>
        <w:ind w:left="1288" w:hanging="256"/>
      </w:pPr>
      <w:r>
        <w:t>non</w:t>
      </w:r>
      <w:r>
        <w:rPr>
          <w:spacing w:val="58"/>
        </w:rPr>
        <w:t xml:space="preserve"> </w:t>
      </w:r>
      <w:r>
        <w:t>è</w:t>
      </w:r>
      <w:r>
        <w:rPr>
          <w:spacing w:val="64"/>
        </w:rPr>
        <w:t xml:space="preserve"> </w:t>
      </w:r>
      <w:r>
        <w:t>assoggettabile</w:t>
      </w:r>
      <w:r>
        <w:rPr>
          <w:spacing w:val="62"/>
        </w:rPr>
        <w:t xml:space="preserve"> </w:t>
      </w:r>
      <w:r>
        <w:t>agli</w:t>
      </w:r>
      <w:r>
        <w:rPr>
          <w:spacing w:val="64"/>
        </w:rPr>
        <w:t xml:space="preserve"> </w:t>
      </w:r>
      <w:r>
        <w:t>obblighi</w:t>
      </w:r>
      <w:r>
        <w:rPr>
          <w:spacing w:val="65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cui</w:t>
      </w:r>
      <w:r>
        <w:rPr>
          <w:spacing w:val="64"/>
        </w:rPr>
        <w:t xml:space="preserve"> </w:t>
      </w:r>
      <w:r>
        <w:t>all’art.</w:t>
      </w:r>
      <w:r>
        <w:rPr>
          <w:spacing w:val="64"/>
        </w:rPr>
        <w:t xml:space="preserve"> </w:t>
      </w:r>
      <w:r>
        <w:t>17</w:t>
      </w:r>
      <w:r>
        <w:rPr>
          <w:spacing w:val="64"/>
        </w:rPr>
        <w:t xml:space="preserve"> </w:t>
      </w:r>
      <w:r>
        <w:t>della</w:t>
      </w:r>
      <w:r>
        <w:rPr>
          <w:spacing w:val="61"/>
        </w:rPr>
        <w:t xml:space="preserve"> </w:t>
      </w:r>
      <w:r>
        <w:t>Legge</w:t>
      </w:r>
      <w:r>
        <w:rPr>
          <w:spacing w:val="64"/>
        </w:rPr>
        <w:t xml:space="preserve"> </w:t>
      </w:r>
      <w:r>
        <w:t>n.68/1999</w:t>
      </w:r>
      <w:r>
        <w:rPr>
          <w:spacing w:val="64"/>
        </w:rPr>
        <w:t xml:space="preserve"> </w:t>
      </w:r>
      <w:r>
        <w:t>per</w:t>
      </w:r>
      <w:r>
        <w:rPr>
          <w:spacing w:val="62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seguenti</w:t>
      </w:r>
      <w:r>
        <w:rPr>
          <w:spacing w:val="65"/>
        </w:rPr>
        <w:t xml:space="preserve"> </w:t>
      </w:r>
      <w:r>
        <w:rPr>
          <w:spacing w:val="-2"/>
        </w:rPr>
        <w:t>motivi:</w:t>
      </w:r>
    </w:p>
    <w:p w14:paraId="357DB030" w14:textId="77777777" w:rsidR="00567F6A" w:rsidRDefault="00000000">
      <w:pPr>
        <w:pStyle w:val="Corpotesto"/>
        <w:ind w:right="210"/>
      </w:pPr>
      <w:r>
        <w:rPr>
          <w:spacing w:val="-2"/>
        </w:rPr>
        <w:t>…………………………………………………………………………………………………………………;</w:t>
      </w:r>
      <w:r>
        <w:rPr>
          <w:spacing w:val="40"/>
        </w:rPr>
        <w:t xml:space="preserve"> </w:t>
      </w:r>
      <w:r>
        <w:t>In adeguamento alla normativa anticorruzione, ex art. 53 comma 16 ter D.Lgs. 165/2001 e s.m.i. e ex art. 1 comma 9 Legge n. 190/2012</w:t>
      </w:r>
    </w:p>
    <w:p w14:paraId="31DCE10E" w14:textId="47E9BA84" w:rsidR="00567F6A" w:rsidRDefault="00000000">
      <w:pPr>
        <w:pStyle w:val="Titolo2"/>
      </w:pPr>
      <w:r>
        <w:rPr>
          <w:spacing w:val="-2"/>
        </w:rPr>
        <w:t>DICHIARA</w:t>
      </w:r>
    </w:p>
    <w:p w14:paraId="6055C669" w14:textId="77777777" w:rsidR="00567F6A" w:rsidRDefault="00567F6A"/>
    <w:p w14:paraId="210D6F9E" w14:textId="36077A6D" w:rsidR="00DC284E" w:rsidRDefault="00DC284E" w:rsidP="00DC284E">
      <w:pPr>
        <w:pStyle w:val="Paragrafoelenco"/>
        <w:numPr>
          <w:ilvl w:val="0"/>
          <w:numId w:val="3"/>
        </w:numPr>
        <w:tabs>
          <w:tab w:val="left" w:pos="1163"/>
        </w:tabs>
        <w:spacing w:before="71"/>
        <w:ind w:right="108" w:firstLine="0"/>
        <w:jc w:val="both"/>
      </w:pPr>
      <w:r>
        <w:t>ì</w:t>
      </w:r>
      <w:r w:rsidRPr="00DC284E"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concluso</w:t>
      </w:r>
      <w:r>
        <w:rPr>
          <w:spacing w:val="-3"/>
        </w:rPr>
        <w:t xml:space="preserve"> </w:t>
      </w:r>
      <w:r>
        <w:t>contratti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subordinato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autonomo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attribuito</w:t>
      </w:r>
      <w:r>
        <w:rPr>
          <w:spacing w:val="-2"/>
        </w:rPr>
        <w:t xml:space="preserve"> </w:t>
      </w:r>
      <w:r>
        <w:t>incarichi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lastRenderedPageBreak/>
        <w:t>dipendenti</w:t>
      </w:r>
      <w:r>
        <w:rPr>
          <w:spacing w:val="-3"/>
        </w:rPr>
        <w:t xml:space="preserve"> </w:t>
      </w:r>
      <w:r>
        <w:t>o incaricati del</w:t>
      </w:r>
      <w:r w:rsidR="003B16DC">
        <w:t>l’Unione Montana</w:t>
      </w:r>
      <w:r>
        <w:t xml:space="preserve"> (nel triennio successivo alla loro cessazione del rapporto) che hanno esercitato poteri autorizzativi o negoziali nei confronti di questo ETS per conto </w:t>
      </w:r>
      <w:r w:rsidR="003B16DC">
        <w:t>dell’Unione Montana</w:t>
      </w:r>
      <w:r>
        <w:t xml:space="preserve"> negli ultimi tre anni di servizio;</w:t>
      </w:r>
    </w:p>
    <w:p w14:paraId="1B7FC230" w14:textId="77777777" w:rsidR="00DC284E" w:rsidRDefault="00DC284E" w:rsidP="00DC284E">
      <w:pPr>
        <w:pStyle w:val="Corpotesto"/>
        <w:ind w:left="0"/>
      </w:pPr>
    </w:p>
    <w:p w14:paraId="0F497159" w14:textId="77777777" w:rsidR="00DC284E" w:rsidRDefault="00DC284E" w:rsidP="00DC284E">
      <w:pPr>
        <w:pStyle w:val="Corpotesto"/>
        <w:ind w:left="917"/>
        <w:jc w:val="center"/>
        <w:rPr>
          <w:spacing w:val="-2"/>
        </w:rPr>
      </w:pPr>
      <w:r>
        <w:t>DICHIARA</w:t>
      </w:r>
      <w:r>
        <w:rPr>
          <w:spacing w:val="-9"/>
        </w:rPr>
        <w:t xml:space="preserve"> </w:t>
      </w:r>
      <w:r>
        <w:rPr>
          <w:spacing w:val="-2"/>
        </w:rPr>
        <w:t>altresì</w:t>
      </w:r>
    </w:p>
    <w:p w14:paraId="1745557E" w14:textId="77777777" w:rsidR="00F601FB" w:rsidRDefault="00F601FB" w:rsidP="00DC284E">
      <w:pPr>
        <w:pStyle w:val="Corpotesto"/>
        <w:ind w:left="917"/>
        <w:jc w:val="center"/>
      </w:pPr>
    </w:p>
    <w:p w14:paraId="0F8E28DE" w14:textId="77777777" w:rsidR="00DC284E" w:rsidRDefault="00DC284E" w:rsidP="00DC284E">
      <w:pPr>
        <w:pStyle w:val="Paragrafoelenco"/>
        <w:numPr>
          <w:ilvl w:val="0"/>
          <w:numId w:val="3"/>
        </w:numPr>
        <w:tabs>
          <w:tab w:val="left" w:pos="1163"/>
        </w:tabs>
        <w:spacing w:before="2" w:line="252" w:lineRule="exact"/>
        <w:ind w:left="1163" w:hanging="131"/>
      </w:pPr>
      <w:r>
        <w:t>di</w:t>
      </w:r>
      <w:r>
        <w:rPr>
          <w:spacing w:val="-6"/>
        </w:rPr>
        <w:t xml:space="preserve"> </w:t>
      </w:r>
      <w:r>
        <w:t>impegnarsi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tempestivamente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variazione</w:t>
      </w:r>
      <w:r>
        <w:rPr>
          <w:spacing w:val="-5"/>
        </w:rPr>
        <w:t xml:space="preserve"> </w:t>
      </w:r>
      <w:r>
        <w:t>intervenuta</w:t>
      </w:r>
      <w:r>
        <w:rPr>
          <w:spacing w:val="-5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organi</w:t>
      </w:r>
      <w:r>
        <w:rPr>
          <w:spacing w:val="-3"/>
        </w:rPr>
        <w:t xml:space="preserve"> </w:t>
      </w:r>
      <w:r>
        <w:rPr>
          <w:spacing w:val="-2"/>
        </w:rPr>
        <w:t>sociali;</w:t>
      </w:r>
    </w:p>
    <w:p w14:paraId="5BC295B4" w14:textId="21F26C57" w:rsidR="00DC284E" w:rsidRDefault="00DC284E" w:rsidP="00DC284E">
      <w:pPr>
        <w:pStyle w:val="Paragrafoelenco"/>
        <w:numPr>
          <w:ilvl w:val="0"/>
          <w:numId w:val="3"/>
        </w:numPr>
        <w:tabs>
          <w:tab w:val="left" w:pos="1163"/>
        </w:tabs>
        <w:ind w:right="306" w:firstLine="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dell’obbligo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osservanza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07372D">
        <w:rPr>
          <w:spacing w:val="-5"/>
        </w:rPr>
        <w:t xml:space="preserve">nuovo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approvato con delibera dell’Unione n</w:t>
      </w:r>
      <w:r w:rsidR="0006615D">
        <w:t xml:space="preserve">.2 </w:t>
      </w:r>
      <w:r>
        <w:rPr>
          <w:color w:val="000000"/>
        </w:rPr>
        <w:t>del</w:t>
      </w:r>
      <w:r w:rsidR="0006615D">
        <w:rPr>
          <w:color w:val="000000"/>
        </w:rPr>
        <w:t xml:space="preserve"> 31/1/2022</w:t>
      </w:r>
    </w:p>
    <w:p w14:paraId="52F5F80D" w14:textId="77777777" w:rsidR="00DC284E" w:rsidRDefault="00DC284E" w:rsidP="00DC284E">
      <w:pPr>
        <w:pStyle w:val="Titolo2"/>
        <w:spacing w:before="252"/>
        <w:ind w:left="915"/>
        <w:rPr>
          <w:spacing w:val="-2"/>
        </w:rPr>
      </w:pPr>
      <w:r>
        <w:rPr>
          <w:spacing w:val="-2"/>
        </w:rPr>
        <w:t>COMUNICA</w:t>
      </w:r>
    </w:p>
    <w:p w14:paraId="06DB3B8C" w14:textId="77777777" w:rsidR="00F601FB" w:rsidRDefault="00F601FB" w:rsidP="00DC284E">
      <w:pPr>
        <w:pStyle w:val="Titolo2"/>
        <w:spacing w:before="252"/>
        <w:ind w:left="915"/>
      </w:pPr>
    </w:p>
    <w:p w14:paraId="4139E683" w14:textId="77777777" w:rsidR="00DC284E" w:rsidRDefault="00DC284E" w:rsidP="00DC284E">
      <w:pPr>
        <w:pStyle w:val="Corpotesto"/>
        <w:spacing w:before="1" w:line="252" w:lineRule="exact"/>
      </w:pP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nominativi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incaricati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parteciperanno</w:t>
      </w:r>
      <w:r>
        <w:rPr>
          <w:spacing w:val="-5"/>
        </w:rPr>
        <w:t xml:space="preserve"> </w:t>
      </w:r>
      <w:r>
        <w:t>attivamente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tavolo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co-progettazione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654CF69F" w14:textId="77777777" w:rsidR="00DC284E" w:rsidRDefault="00DC284E" w:rsidP="00DC284E">
      <w:pPr>
        <w:pStyle w:val="Paragrafoelenco"/>
        <w:numPr>
          <w:ilvl w:val="0"/>
          <w:numId w:val="2"/>
        </w:numPr>
        <w:tabs>
          <w:tab w:val="left" w:pos="1270"/>
        </w:tabs>
        <w:spacing w:line="252" w:lineRule="exact"/>
        <w:ind w:left="1270" w:hanging="238"/>
      </w:pPr>
      <w:r>
        <w:t>nome</w:t>
      </w:r>
      <w:r>
        <w:rPr>
          <w:spacing w:val="-9"/>
        </w:rPr>
        <w:t xml:space="preserve"> </w:t>
      </w:r>
      <w:r>
        <w:t>…………………………………</w:t>
      </w:r>
      <w:r>
        <w:rPr>
          <w:spacing w:val="-7"/>
        </w:rPr>
        <w:t xml:space="preserve"> </w:t>
      </w:r>
      <w:r>
        <w:t>cognome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</w:t>
      </w:r>
    </w:p>
    <w:p w14:paraId="549E1318" w14:textId="77777777" w:rsidR="00DC284E" w:rsidRDefault="00DC284E" w:rsidP="00DC284E">
      <w:pPr>
        <w:pStyle w:val="Corpotesto"/>
        <w:spacing w:before="2"/>
        <w:ind w:right="1557"/>
      </w:pP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spacing w:val="-3"/>
        </w:rPr>
        <w:t xml:space="preserve"> </w:t>
      </w:r>
      <w:r>
        <w:t>…………………………………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spacing w:val="-5"/>
        </w:rPr>
        <w:t xml:space="preserve"> </w:t>
      </w:r>
      <w:r>
        <w:t>………………………… cell. ………………………….. e-mail ………………………………..…….</w:t>
      </w:r>
    </w:p>
    <w:p w14:paraId="4F4F57AF" w14:textId="77777777" w:rsidR="00DC284E" w:rsidRDefault="00DC284E" w:rsidP="00DC284E">
      <w:pPr>
        <w:pStyle w:val="Corpotesto"/>
        <w:spacing w:before="1" w:line="252" w:lineRule="exact"/>
      </w:pP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…................................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.............................................................</w:t>
      </w:r>
      <w:r>
        <w:rPr>
          <w:spacing w:val="-5"/>
        </w:rPr>
        <w:t xml:space="preserve"> </w:t>
      </w:r>
      <w:r>
        <w:rPr>
          <w:spacing w:val="-2"/>
        </w:rPr>
        <w:t>n°............</w:t>
      </w:r>
    </w:p>
    <w:p w14:paraId="31E3B7DB" w14:textId="77777777" w:rsidR="00DC284E" w:rsidRDefault="00DC284E" w:rsidP="00DC284E">
      <w:pPr>
        <w:pStyle w:val="Paragrafoelenco"/>
        <w:numPr>
          <w:ilvl w:val="0"/>
          <w:numId w:val="2"/>
        </w:numPr>
        <w:tabs>
          <w:tab w:val="left" w:pos="1270"/>
        </w:tabs>
        <w:spacing w:line="252" w:lineRule="exact"/>
        <w:ind w:left="1270" w:hanging="238"/>
      </w:pPr>
      <w:r>
        <w:t>nome</w:t>
      </w:r>
      <w:r>
        <w:rPr>
          <w:spacing w:val="-9"/>
        </w:rPr>
        <w:t xml:space="preserve"> </w:t>
      </w:r>
      <w:r>
        <w:t>…………………………………</w:t>
      </w:r>
      <w:r>
        <w:rPr>
          <w:spacing w:val="-7"/>
        </w:rPr>
        <w:t xml:space="preserve"> </w:t>
      </w:r>
      <w:r>
        <w:t>cognome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</w:t>
      </w:r>
    </w:p>
    <w:p w14:paraId="081119E3" w14:textId="77777777" w:rsidR="00DC284E" w:rsidRDefault="00DC284E" w:rsidP="00DC284E">
      <w:pPr>
        <w:pStyle w:val="Corpotesto"/>
        <w:ind w:right="1557"/>
      </w:pP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spacing w:val="-3"/>
        </w:rPr>
        <w:t xml:space="preserve"> </w:t>
      </w:r>
      <w:r>
        <w:t>…………………………………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spacing w:val="-5"/>
        </w:rPr>
        <w:t xml:space="preserve"> </w:t>
      </w:r>
      <w:r>
        <w:t>………………………… cell. ………………………….. e-mail ………………………………..…….</w:t>
      </w:r>
    </w:p>
    <w:p w14:paraId="131ADE54" w14:textId="77777777" w:rsidR="00DC284E" w:rsidRDefault="00DC284E" w:rsidP="00DC284E">
      <w:pPr>
        <w:pStyle w:val="Corpotesto"/>
      </w:pP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…................................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.............................................................</w:t>
      </w:r>
      <w:r>
        <w:rPr>
          <w:spacing w:val="-5"/>
        </w:rPr>
        <w:t xml:space="preserve"> </w:t>
      </w:r>
      <w:r>
        <w:rPr>
          <w:spacing w:val="-2"/>
        </w:rPr>
        <w:t>n°............</w:t>
      </w:r>
    </w:p>
    <w:p w14:paraId="08CFED39" w14:textId="77777777" w:rsidR="00DC284E" w:rsidRDefault="00DC284E" w:rsidP="00DC284E">
      <w:pPr>
        <w:pStyle w:val="Corpotesto"/>
        <w:ind w:left="0"/>
      </w:pPr>
    </w:p>
    <w:p w14:paraId="352E1CB2" w14:textId="77777777" w:rsidR="00F601FB" w:rsidRDefault="00F601FB" w:rsidP="00DC284E">
      <w:pPr>
        <w:pStyle w:val="Titolo2"/>
        <w:ind w:left="5500"/>
        <w:jc w:val="left"/>
      </w:pPr>
    </w:p>
    <w:p w14:paraId="03B06E07" w14:textId="77777777" w:rsidR="00F601FB" w:rsidRDefault="00F601FB" w:rsidP="00DC284E">
      <w:pPr>
        <w:pStyle w:val="Titolo2"/>
        <w:ind w:left="5500"/>
        <w:jc w:val="left"/>
      </w:pPr>
    </w:p>
    <w:p w14:paraId="2F4C11E4" w14:textId="77777777" w:rsidR="00F601FB" w:rsidRDefault="00F601FB" w:rsidP="00DC284E">
      <w:pPr>
        <w:pStyle w:val="Titolo2"/>
        <w:ind w:left="5500"/>
        <w:jc w:val="left"/>
      </w:pPr>
    </w:p>
    <w:p w14:paraId="6D955BC2" w14:textId="77777777" w:rsidR="00F601FB" w:rsidRDefault="00F601FB" w:rsidP="00DC284E">
      <w:pPr>
        <w:pStyle w:val="Titolo2"/>
        <w:ind w:left="5500"/>
        <w:jc w:val="left"/>
      </w:pPr>
    </w:p>
    <w:p w14:paraId="2BCC59BB" w14:textId="145720E3" w:rsidR="00DC284E" w:rsidRDefault="00DC284E" w:rsidP="00DC284E">
      <w:pPr>
        <w:pStyle w:val="Titolo2"/>
        <w:ind w:left="5500"/>
        <w:jc w:val="left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14:paraId="599B3359" w14:textId="77777777" w:rsidR="00DC284E" w:rsidRDefault="00DC284E" w:rsidP="00DC284E">
      <w:pPr>
        <w:pStyle w:val="Corpotesto"/>
        <w:ind w:left="0"/>
      </w:pPr>
    </w:p>
    <w:p w14:paraId="320DC40F" w14:textId="77777777" w:rsidR="00DC284E" w:rsidRDefault="00DC284E" w:rsidP="00DC284E">
      <w:pPr>
        <w:pStyle w:val="Corpotesto"/>
        <w:spacing w:before="1"/>
        <w:ind w:left="4573"/>
      </w:pPr>
      <w:r>
        <w:t>(timbro</w:t>
      </w:r>
      <w:r>
        <w:rPr>
          <w:spacing w:val="-5"/>
        </w:rPr>
        <w:t xml:space="preserve"> </w:t>
      </w:r>
      <w:r>
        <w:t>associazione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leggibile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esteso)</w:t>
      </w:r>
    </w:p>
    <w:p w14:paraId="55274E69" w14:textId="77777777" w:rsidR="00DC284E" w:rsidRDefault="00DC284E" w:rsidP="00DC284E">
      <w:pPr>
        <w:pStyle w:val="Corpotesto"/>
        <w:ind w:left="0"/>
      </w:pPr>
    </w:p>
    <w:p w14:paraId="5FF7FF9D" w14:textId="77777777" w:rsidR="00DC284E" w:rsidRDefault="00DC284E" w:rsidP="00DC284E">
      <w:pPr>
        <w:pStyle w:val="Corpotesto"/>
        <w:ind w:left="0"/>
      </w:pPr>
    </w:p>
    <w:p w14:paraId="48161256" w14:textId="77777777" w:rsidR="00DC284E" w:rsidRDefault="00DC284E" w:rsidP="00DC284E">
      <w:pPr>
        <w:pStyle w:val="Corpotesto"/>
        <w:ind w:left="0"/>
      </w:pPr>
    </w:p>
    <w:p w14:paraId="11CA4117" w14:textId="77777777" w:rsidR="00DC284E" w:rsidRDefault="00DC284E" w:rsidP="00DC284E">
      <w:pPr>
        <w:pStyle w:val="Corpotesto"/>
        <w:ind w:left="0"/>
      </w:pPr>
    </w:p>
    <w:p w14:paraId="172FCCA6" w14:textId="77777777" w:rsidR="00DC284E" w:rsidRDefault="00DC284E" w:rsidP="00DC284E">
      <w:pPr>
        <w:pStyle w:val="Corpotesto"/>
        <w:ind w:left="0"/>
      </w:pPr>
    </w:p>
    <w:p w14:paraId="1FCAC61D" w14:textId="77777777" w:rsidR="00DC284E" w:rsidRDefault="00DC284E" w:rsidP="00DC284E">
      <w:pPr>
        <w:pStyle w:val="Corpotesto"/>
        <w:ind w:left="0"/>
      </w:pPr>
    </w:p>
    <w:p w14:paraId="411EF6CA" w14:textId="77777777" w:rsidR="00DC284E" w:rsidRDefault="00DC284E" w:rsidP="00DC284E">
      <w:pPr>
        <w:pStyle w:val="Corpotesto"/>
        <w:spacing w:line="252" w:lineRule="exact"/>
      </w:pP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rPr>
          <w:spacing w:val="-2"/>
        </w:rPr>
        <w:t>allegano:</w:t>
      </w:r>
    </w:p>
    <w:p w14:paraId="672446EE" w14:textId="77777777" w:rsidR="00DC284E" w:rsidRDefault="00DC284E" w:rsidP="00DC284E">
      <w:pPr>
        <w:pStyle w:val="Paragrafoelenco"/>
        <w:numPr>
          <w:ilvl w:val="1"/>
          <w:numId w:val="2"/>
        </w:numPr>
        <w:tabs>
          <w:tab w:val="left" w:pos="1163"/>
        </w:tabs>
        <w:ind w:right="500" w:firstLine="0"/>
      </w:pPr>
      <w:r>
        <w:t>curriculum</w:t>
      </w:r>
      <w:r>
        <w:rPr>
          <w:spacing w:val="-5"/>
        </w:rPr>
        <w:t xml:space="preserve"> </w:t>
      </w:r>
      <w:r>
        <w:t>dell’ETS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associati/dipendenti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svolte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corso degli ultimi 2 anni inerenti agli interventi e progetti affini a quanto contenuto nel bando;</w:t>
      </w:r>
    </w:p>
    <w:p w14:paraId="75C1FCF0" w14:textId="77777777" w:rsidR="00DC284E" w:rsidRDefault="00DC284E" w:rsidP="00DC284E">
      <w:pPr>
        <w:pStyle w:val="Paragrafoelenco"/>
        <w:numPr>
          <w:ilvl w:val="1"/>
          <w:numId w:val="2"/>
        </w:numPr>
        <w:tabs>
          <w:tab w:val="left" w:pos="1163"/>
        </w:tabs>
        <w:ind w:left="1163" w:hanging="131"/>
      </w:pP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valido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dichiarante;</w:t>
      </w:r>
    </w:p>
    <w:p w14:paraId="2E117348" w14:textId="77777777" w:rsidR="00DC284E" w:rsidRDefault="00DC284E" w:rsidP="00DC284E">
      <w:pPr>
        <w:pStyle w:val="Paragrafoelenco"/>
        <w:numPr>
          <w:ilvl w:val="1"/>
          <w:numId w:val="2"/>
        </w:numPr>
        <w:tabs>
          <w:tab w:val="left" w:pos="1163"/>
        </w:tabs>
        <w:spacing w:before="2"/>
        <w:ind w:left="1163" w:hanging="131"/>
      </w:pPr>
      <w:r>
        <w:t>proposta</w:t>
      </w:r>
      <w:r>
        <w:rPr>
          <w:spacing w:val="-4"/>
        </w:rPr>
        <w:t xml:space="preserve"> </w:t>
      </w:r>
      <w:r>
        <w:rPr>
          <w:spacing w:val="-2"/>
        </w:rPr>
        <w:t>progettuale</w:t>
      </w:r>
    </w:p>
    <w:p w14:paraId="2A6257FA" w14:textId="77777777" w:rsidR="00DC284E" w:rsidRDefault="00DC284E"/>
    <w:p w14:paraId="3CBEDB16" w14:textId="77777777" w:rsidR="003B16DC" w:rsidRDefault="003B16DC"/>
    <w:p w14:paraId="56CE4907" w14:textId="77777777" w:rsidR="003B16DC" w:rsidRDefault="003B16DC"/>
    <w:p w14:paraId="6C02AAEF" w14:textId="77777777" w:rsidR="003B16DC" w:rsidRDefault="003B16DC"/>
    <w:p w14:paraId="522D961F" w14:textId="77777777" w:rsidR="003B16DC" w:rsidRDefault="003B16DC"/>
    <w:p w14:paraId="60BAFB8F" w14:textId="77777777" w:rsidR="00917A70" w:rsidRDefault="00917A70"/>
    <w:p w14:paraId="55883887" w14:textId="77777777" w:rsidR="00917A70" w:rsidRDefault="00917A70"/>
    <w:p w14:paraId="64930AD3" w14:textId="77777777" w:rsidR="00917A70" w:rsidRDefault="00917A70"/>
    <w:p w14:paraId="1311013D" w14:textId="77777777" w:rsidR="00917A70" w:rsidRDefault="00917A70"/>
    <w:p w14:paraId="7496A893" w14:textId="77777777" w:rsidR="00917A70" w:rsidRDefault="00917A70"/>
    <w:p w14:paraId="4495D1F0" w14:textId="77777777" w:rsidR="00917A70" w:rsidRDefault="00917A70"/>
    <w:p w14:paraId="1DE64DEB" w14:textId="77777777" w:rsidR="00917A70" w:rsidRDefault="00917A70"/>
    <w:p w14:paraId="1FF14A14" w14:textId="77777777" w:rsidR="003B16DC" w:rsidRDefault="003B16DC"/>
    <w:p w14:paraId="33DC5D7F" w14:textId="77777777" w:rsidR="003B16DC" w:rsidRDefault="003B16DC"/>
    <w:p w14:paraId="7B233E47" w14:textId="77777777" w:rsidR="003B16DC" w:rsidRDefault="003B16DC"/>
    <w:p w14:paraId="7978B617" w14:textId="77777777" w:rsidR="003B16DC" w:rsidRDefault="003B16DC" w:rsidP="003B16DC">
      <w:pPr>
        <w:spacing w:before="71"/>
        <w:ind w:left="1032"/>
        <w:rPr>
          <w:sz w:val="20"/>
        </w:rPr>
      </w:pPr>
      <w:r>
        <w:rPr>
          <w:sz w:val="20"/>
        </w:rPr>
        <w:lastRenderedPageBreak/>
        <w:t>PRIVACY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INFORMATIVA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</w:t>
      </w:r>
      <w:r>
        <w:rPr>
          <w:spacing w:val="-4"/>
          <w:sz w:val="20"/>
        </w:rPr>
        <w:t xml:space="preserve"> </w:t>
      </w:r>
      <w:r>
        <w:rPr>
          <w:sz w:val="20"/>
        </w:rPr>
        <w:t>13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6"/>
          <w:sz w:val="20"/>
        </w:rPr>
        <w:t xml:space="preserve"> </w:t>
      </w:r>
      <w:r>
        <w:rPr>
          <w:sz w:val="20"/>
        </w:rPr>
        <w:t>UE</w:t>
      </w:r>
      <w:r>
        <w:rPr>
          <w:spacing w:val="-6"/>
          <w:sz w:val="20"/>
        </w:rPr>
        <w:t xml:space="preserve"> </w:t>
      </w:r>
      <w:r>
        <w:rPr>
          <w:sz w:val="20"/>
        </w:rPr>
        <w:t>NR.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679/2016</w:t>
      </w:r>
    </w:p>
    <w:p w14:paraId="5C5B556F" w14:textId="62E91EB2" w:rsidR="0007372D" w:rsidRPr="0007372D" w:rsidRDefault="003B16DC" w:rsidP="00E86375">
      <w:pPr>
        <w:ind w:left="1032" w:right="111"/>
        <w:jc w:val="both"/>
        <w:rPr>
          <w:sz w:val="20"/>
        </w:rPr>
      </w:pP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europeo</w:t>
      </w:r>
      <w:r>
        <w:rPr>
          <w:spacing w:val="-2"/>
          <w:sz w:val="20"/>
        </w:rPr>
        <w:t xml:space="preserve"> </w:t>
      </w:r>
      <w:r>
        <w:rPr>
          <w:sz w:val="20"/>
        </w:rPr>
        <w:t>(UE)</w:t>
      </w:r>
      <w:r>
        <w:rPr>
          <w:spacing w:val="-5"/>
          <w:sz w:val="20"/>
        </w:rPr>
        <w:t xml:space="preserve"> </w:t>
      </w:r>
      <w:r>
        <w:rPr>
          <w:sz w:val="20"/>
        </w:rPr>
        <w:t>2016/679</w:t>
      </w:r>
      <w:r>
        <w:rPr>
          <w:spacing w:val="-2"/>
          <w:sz w:val="20"/>
        </w:rPr>
        <w:t xml:space="preserve"> </w:t>
      </w:r>
      <w:r>
        <w:rPr>
          <w:sz w:val="20"/>
        </w:rPr>
        <w:t>(di</w:t>
      </w:r>
      <w:r>
        <w:rPr>
          <w:spacing w:val="-4"/>
          <w:sz w:val="20"/>
        </w:rPr>
        <w:t xml:space="preserve"> </w:t>
      </w:r>
      <w:r>
        <w:rPr>
          <w:sz w:val="20"/>
        </w:rPr>
        <w:t>seguito</w:t>
      </w:r>
      <w:r>
        <w:rPr>
          <w:spacing w:val="-3"/>
          <w:sz w:val="20"/>
        </w:rPr>
        <w:t xml:space="preserve"> </w:t>
      </w:r>
      <w:r>
        <w:rPr>
          <w:sz w:val="20"/>
        </w:rPr>
        <w:t>GDPR),</w:t>
      </w:r>
      <w:r>
        <w:rPr>
          <w:spacing w:val="-3"/>
          <w:sz w:val="20"/>
        </w:rPr>
        <w:t xml:space="preserve"> </w:t>
      </w:r>
      <w:r>
        <w:rPr>
          <w:sz w:val="20"/>
        </w:rPr>
        <w:t>l’</w:t>
      </w:r>
      <w:r>
        <w:rPr>
          <w:spacing w:val="-4"/>
          <w:sz w:val="20"/>
        </w:rPr>
        <w:t xml:space="preserve"> </w:t>
      </w:r>
      <w:r>
        <w:rPr>
          <w:sz w:val="20"/>
        </w:rPr>
        <w:t>Unione Montana 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relazione ai dati personali di cui questo Ente entrerà nella disponibilità a seguito della presente procedura, al fine di dare esecuzione alle norme che tutelano il trattamento dei dati personali delle persone fisiche, con la presente informativa</w:t>
      </w:r>
      <w:r w:rsidR="0007372D">
        <w:rPr>
          <w:sz w:val="20"/>
        </w:rPr>
        <w:t xml:space="preserve"> </w:t>
      </w: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fornire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4"/>
          <w:sz w:val="20"/>
        </w:rPr>
        <w:t xml:space="preserve"> </w:t>
      </w:r>
      <w:r>
        <w:rPr>
          <w:sz w:val="20"/>
        </w:rPr>
        <w:t>essenziali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permettono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-3"/>
          <w:sz w:val="20"/>
        </w:rPr>
        <w:t xml:space="preserve"> </w:t>
      </w:r>
      <w:r>
        <w:rPr>
          <w:sz w:val="20"/>
        </w:rPr>
        <w:t>fisiche</w:t>
      </w:r>
      <w:r>
        <w:rPr>
          <w:spacing w:val="-3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previsti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vigente normativa: Titolare: Titolare del trattamento è l’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Unione Montana con sede in </w:t>
      </w:r>
      <w:r w:rsidR="0007372D">
        <w:rPr>
          <w:sz w:val="20"/>
        </w:rPr>
        <w:t>via Manzoni, 25-Urbania (PU).</w:t>
      </w:r>
      <w:r w:rsidR="008255DE" w:rsidRPr="008255DE">
        <w:rPr>
          <w:rFonts w:eastAsiaTheme="minorHAnsi"/>
          <w:color w:val="000000"/>
          <w:sz w:val="20"/>
          <w:szCs w:val="20"/>
        </w:rPr>
        <w:t xml:space="preserve"> </w:t>
      </w:r>
      <w:r w:rsidR="008255DE" w:rsidRPr="008255DE">
        <w:rPr>
          <w:sz w:val="20"/>
        </w:rPr>
        <w:t>Responsabile del trattamento</w:t>
      </w:r>
      <w:r w:rsidR="00CF3449" w:rsidRPr="00CF3449">
        <w:rPr>
          <w:rFonts w:eastAsiaTheme="minorHAnsi"/>
          <w:color w:val="000000"/>
          <w:sz w:val="20"/>
          <w:szCs w:val="20"/>
        </w:rPr>
        <w:t xml:space="preserve"> </w:t>
      </w:r>
      <w:r w:rsidR="00CF3449" w:rsidRPr="00CF3449">
        <w:rPr>
          <w:sz w:val="20"/>
        </w:rPr>
        <w:t>è il Settore</w:t>
      </w:r>
      <w:r w:rsidR="00CF3449">
        <w:rPr>
          <w:sz w:val="20"/>
        </w:rPr>
        <w:t xml:space="preserve"> Affari Generali/</w:t>
      </w:r>
      <w:r w:rsidR="00E86375">
        <w:rPr>
          <w:sz w:val="20"/>
        </w:rPr>
        <w:t>Turismo/</w:t>
      </w:r>
      <w:r w:rsidR="00CF3449">
        <w:rPr>
          <w:sz w:val="20"/>
        </w:rPr>
        <w:t xml:space="preserve">Cultura nella </w:t>
      </w:r>
      <w:r w:rsidR="00CF3449" w:rsidRPr="00CF3449">
        <w:rPr>
          <w:sz w:val="20"/>
        </w:rPr>
        <w:t>persona del Responsabile d</w:t>
      </w:r>
      <w:r w:rsidR="00CF3449">
        <w:rPr>
          <w:sz w:val="20"/>
        </w:rPr>
        <w:t xml:space="preserve">el </w:t>
      </w:r>
      <w:r w:rsidR="00CF3449" w:rsidRPr="00CF3449">
        <w:rPr>
          <w:sz w:val="20"/>
        </w:rPr>
        <w:t xml:space="preserve"> Settore</w:t>
      </w:r>
      <w:r w:rsidR="00CF3449">
        <w:rPr>
          <w:sz w:val="20"/>
        </w:rPr>
        <w:t>.</w:t>
      </w:r>
    </w:p>
    <w:p w14:paraId="194036B3" w14:textId="77777777" w:rsidR="003B16DC" w:rsidRDefault="003B16DC" w:rsidP="003B16DC">
      <w:pPr>
        <w:ind w:left="1032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saranno</w:t>
      </w:r>
      <w:r>
        <w:rPr>
          <w:spacing w:val="-4"/>
          <w:sz w:val="20"/>
        </w:rPr>
        <w:t xml:space="preserve"> </w:t>
      </w:r>
      <w:r>
        <w:rPr>
          <w:sz w:val="20"/>
        </w:rPr>
        <w:t>trattati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finalità:</w:t>
      </w:r>
    </w:p>
    <w:p w14:paraId="4F7F3FDA" w14:textId="77777777" w:rsidR="003B16DC" w:rsidRDefault="003B16DC" w:rsidP="003B16DC">
      <w:pPr>
        <w:pStyle w:val="Paragrafoelenco"/>
        <w:numPr>
          <w:ilvl w:val="0"/>
          <w:numId w:val="1"/>
        </w:numPr>
        <w:tabs>
          <w:tab w:val="left" w:pos="1237"/>
        </w:tabs>
        <w:spacing w:before="1"/>
        <w:ind w:left="1237" w:hanging="205"/>
        <w:rPr>
          <w:sz w:val="20"/>
        </w:rPr>
      </w:pPr>
      <w:r>
        <w:rPr>
          <w:sz w:val="20"/>
        </w:rPr>
        <w:t>finalità</w:t>
      </w:r>
      <w:r>
        <w:rPr>
          <w:spacing w:val="-5"/>
          <w:sz w:val="20"/>
        </w:rPr>
        <w:t xml:space="preserve"> </w:t>
      </w:r>
      <w:r>
        <w:rPr>
          <w:sz w:val="20"/>
        </w:rPr>
        <w:t>relative</w:t>
      </w:r>
      <w:r>
        <w:rPr>
          <w:spacing w:val="-4"/>
          <w:sz w:val="20"/>
        </w:rPr>
        <w:t xml:space="preserve"> </w:t>
      </w:r>
      <w:r>
        <w:rPr>
          <w:sz w:val="20"/>
        </w:rPr>
        <w:t>all’adempimento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obbligo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soggetto;</w:t>
      </w:r>
    </w:p>
    <w:p w14:paraId="5FC16B54" w14:textId="77777777" w:rsidR="003B16DC" w:rsidRDefault="003B16DC" w:rsidP="003B16DC">
      <w:pPr>
        <w:pStyle w:val="Paragrafoelenco"/>
        <w:numPr>
          <w:ilvl w:val="0"/>
          <w:numId w:val="1"/>
        </w:numPr>
        <w:tabs>
          <w:tab w:val="left" w:pos="1248"/>
        </w:tabs>
        <w:ind w:left="1032" w:right="157" w:firstLine="0"/>
        <w:rPr>
          <w:sz w:val="20"/>
        </w:rPr>
      </w:pPr>
      <w:r>
        <w:rPr>
          <w:sz w:val="20"/>
        </w:rPr>
        <w:t>finalità necessarie ad accertare, esercitare o difendere un diritto in sede giudiziaria o ogniqualvolta le autorità giurisdizionali</w:t>
      </w:r>
      <w:r>
        <w:rPr>
          <w:spacing w:val="-3"/>
          <w:sz w:val="20"/>
        </w:rPr>
        <w:t xml:space="preserve"> </w:t>
      </w:r>
      <w:r>
        <w:rPr>
          <w:sz w:val="20"/>
        </w:rPr>
        <w:t>esercitino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2"/>
          <w:sz w:val="20"/>
        </w:rPr>
        <w:t xml:space="preserve"> </w:t>
      </w:r>
      <w:r>
        <w:rPr>
          <w:sz w:val="20"/>
        </w:rPr>
        <w:t>funzioni</w:t>
      </w:r>
      <w:r>
        <w:rPr>
          <w:spacing w:val="-1"/>
          <w:sz w:val="20"/>
        </w:rPr>
        <w:t xml:space="preserve"> </w:t>
      </w:r>
      <w:r>
        <w:rPr>
          <w:sz w:val="20"/>
        </w:rPr>
        <w:t>giurisdizionali.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sopra</w:t>
      </w:r>
      <w:r>
        <w:rPr>
          <w:spacing w:val="-3"/>
          <w:sz w:val="20"/>
        </w:rPr>
        <w:t xml:space="preserve"> </w:t>
      </w:r>
      <w:r>
        <w:rPr>
          <w:sz w:val="20"/>
        </w:rPr>
        <w:t>elencate è facoltativo, ma il loro eventuale mancato conferimento potrebbe rendere impossibile riscontrare una richiesta o adempiere ad un obbligo legale a cui il titolare del trattamento è soggetto.</w:t>
      </w:r>
    </w:p>
    <w:p w14:paraId="1A3F6D41" w14:textId="77777777" w:rsidR="003B16DC" w:rsidRDefault="003B16DC" w:rsidP="003B16DC">
      <w:pPr>
        <w:spacing w:line="229" w:lineRule="exact"/>
        <w:ind w:left="1032"/>
        <w:rPr>
          <w:i/>
          <w:sz w:val="20"/>
        </w:rPr>
      </w:pPr>
      <w:r>
        <w:rPr>
          <w:i/>
          <w:sz w:val="20"/>
        </w:rPr>
        <w:t>Base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giuridica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trattamento</w:t>
      </w:r>
    </w:p>
    <w:p w14:paraId="0E4F1422" w14:textId="77777777" w:rsidR="003B16DC" w:rsidRDefault="003B16DC" w:rsidP="003B16DC">
      <w:pPr>
        <w:spacing w:before="1"/>
        <w:ind w:left="1032" w:right="210"/>
        <w:rPr>
          <w:sz w:val="20"/>
        </w:rPr>
      </w:pP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giuridica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legittima</w:t>
      </w:r>
      <w:r>
        <w:rPr>
          <w:spacing w:val="-3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tali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necessità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disporre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adempiere un obbligo legale al quale è soggetto il titolare del trattamento.</w:t>
      </w:r>
    </w:p>
    <w:p w14:paraId="0AC414B4" w14:textId="77777777" w:rsidR="003B16DC" w:rsidRDefault="003B16DC" w:rsidP="003B16DC">
      <w:pPr>
        <w:spacing w:line="228" w:lineRule="exact"/>
        <w:ind w:left="1032"/>
        <w:rPr>
          <w:i/>
          <w:sz w:val="20"/>
        </w:rPr>
      </w:pPr>
      <w:r>
        <w:rPr>
          <w:i/>
          <w:sz w:val="20"/>
        </w:rPr>
        <w:t>Modalità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d’uso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suoi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personali</w:t>
      </w:r>
    </w:p>
    <w:p w14:paraId="1F5AE149" w14:textId="77777777" w:rsidR="003B16DC" w:rsidRDefault="003B16DC" w:rsidP="003B16DC">
      <w:pPr>
        <w:spacing w:before="1"/>
        <w:ind w:left="1032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potranno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trattati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mezzo</w:t>
      </w:r>
      <w:r>
        <w:rPr>
          <w:spacing w:val="-2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archivi</w:t>
      </w:r>
      <w:r>
        <w:rPr>
          <w:spacing w:val="-2"/>
          <w:sz w:val="20"/>
        </w:rPr>
        <w:t xml:space="preserve"> </w:t>
      </w:r>
      <w:r>
        <w:rPr>
          <w:sz w:val="20"/>
        </w:rPr>
        <w:t>cartacei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trattati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strettamente necessarie a far fronte alle finalità sopra indicate.</w:t>
      </w:r>
    </w:p>
    <w:p w14:paraId="7C816137" w14:textId="77777777" w:rsidR="003B16DC" w:rsidRDefault="003B16DC" w:rsidP="003B16DC">
      <w:pPr>
        <w:spacing w:before="1"/>
        <w:ind w:left="1032"/>
        <w:rPr>
          <w:i/>
          <w:sz w:val="20"/>
        </w:rPr>
      </w:pPr>
      <w:r>
        <w:rPr>
          <w:i/>
          <w:spacing w:val="-2"/>
          <w:sz w:val="20"/>
        </w:rPr>
        <w:t>Destinatari</w:t>
      </w:r>
    </w:p>
    <w:p w14:paraId="0A7B87ED" w14:textId="77777777" w:rsidR="003B16DC" w:rsidRDefault="003B16DC" w:rsidP="003B16DC">
      <w:pPr>
        <w:ind w:left="1032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saranno</w:t>
      </w:r>
      <w:r>
        <w:rPr>
          <w:spacing w:val="-4"/>
          <w:sz w:val="20"/>
        </w:rPr>
        <w:t xml:space="preserve"> </w:t>
      </w:r>
      <w:r>
        <w:rPr>
          <w:sz w:val="20"/>
        </w:rPr>
        <w:t>comunicati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6"/>
          <w:sz w:val="20"/>
        </w:rPr>
        <w:t xml:space="preserve"> </w:t>
      </w:r>
      <w:r>
        <w:rPr>
          <w:sz w:val="20"/>
        </w:rPr>
        <w:t>soggetti</w:t>
      </w:r>
      <w:r>
        <w:rPr>
          <w:spacing w:val="-5"/>
          <w:sz w:val="20"/>
        </w:rPr>
        <w:t xml:space="preserve"> </w:t>
      </w:r>
      <w:r>
        <w:rPr>
          <w:sz w:val="20"/>
        </w:rPr>
        <w:t>coinvolti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procedura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parti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rispettiva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competenza.</w:t>
      </w:r>
    </w:p>
    <w:p w14:paraId="401A35D6" w14:textId="77777777" w:rsidR="003B16DC" w:rsidRDefault="003B16DC" w:rsidP="003B16DC">
      <w:pPr>
        <w:spacing w:line="229" w:lineRule="exact"/>
        <w:ind w:left="1032"/>
        <w:rPr>
          <w:i/>
          <w:sz w:val="20"/>
        </w:rPr>
      </w:pPr>
      <w:r>
        <w:rPr>
          <w:i/>
          <w:sz w:val="20"/>
        </w:rPr>
        <w:t>Tempo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conservazione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dati</w:t>
      </w:r>
    </w:p>
    <w:p w14:paraId="4890290F" w14:textId="77777777" w:rsidR="003B16DC" w:rsidRDefault="003B16DC" w:rsidP="003B16DC">
      <w:pPr>
        <w:ind w:left="1032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personali,</w:t>
      </w:r>
      <w:r>
        <w:rPr>
          <w:spacing w:val="-3"/>
          <w:sz w:val="20"/>
        </w:rPr>
        <w:t xml:space="preserve"> </w:t>
      </w:r>
      <w:r>
        <w:rPr>
          <w:sz w:val="20"/>
        </w:rPr>
        <w:t>oggetto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3"/>
          <w:sz w:val="20"/>
        </w:rPr>
        <w:t xml:space="preserve"> </w:t>
      </w:r>
      <w:r>
        <w:rPr>
          <w:sz w:val="20"/>
        </w:rPr>
        <w:t>sopra</w:t>
      </w:r>
      <w:r>
        <w:rPr>
          <w:spacing w:val="-3"/>
          <w:sz w:val="20"/>
        </w:rPr>
        <w:t xml:space="preserve"> </w:t>
      </w:r>
      <w:r>
        <w:rPr>
          <w:sz w:val="20"/>
        </w:rPr>
        <w:t>indicate,</w:t>
      </w:r>
      <w:r>
        <w:rPr>
          <w:spacing w:val="-3"/>
          <w:sz w:val="20"/>
        </w:rPr>
        <w:t xml:space="preserve"> </w:t>
      </w:r>
      <w:r>
        <w:rPr>
          <w:sz w:val="20"/>
        </w:rPr>
        <w:t>saranno</w:t>
      </w:r>
      <w:r>
        <w:rPr>
          <w:spacing w:val="-2"/>
          <w:sz w:val="20"/>
        </w:rPr>
        <w:t xml:space="preserve"> </w:t>
      </w:r>
      <w:r>
        <w:rPr>
          <w:sz w:val="20"/>
        </w:rPr>
        <w:t>conservati,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l’Ente</w:t>
      </w:r>
      <w:r>
        <w:rPr>
          <w:spacing w:val="-3"/>
          <w:sz w:val="20"/>
        </w:rPr>
        <w:t xml:space="preserve"> </w:t>
      </w:r>
      <w:r>
        <w:rPr>
          <w:sz w:val="20"/>
        </w:rPr>
        <w:t>è soggetto ad obblighi di conservazione previsti, da norme di legge o regolamento.</w:t>
      </w:r>
    </w:p>
    <w:p w14:paraId="5D8407E1" w14:textId="77777777" w:rsidR="003B16DC" w:rsidRDefault="003B16DC" w:rsidP="003B16DC">
      <w:pPr>
        <w:ind w:left="1032"/>
        <w:rPr>
          <w:i/>
          <w:sz w:val="20"/>
        </w:rPr>
      </w:pPr>
      <w:r>
        <w:rPr>
          <w:i/>
          <w:sz w:val="20"/>
        </w:rPr>
        <w:t>Diritti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dell’interessato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contatti</w:t>
      </w:r>
    </w:p>
    <w:p w14:paraId="3D3F0AD8" w14:textId="4F294D83" w:rsidR="00567F6A" w:rsidRPr="007E7BCC" w:rsidRDefault="003B16DC" w:rsidP="00F662DB">
      <w:pPr>
        <w:spacing w:before="7" w:line="259" w:lineRule="auto"/>
        <w:ind w:left="1032" w:right="210"/>
        <w:rPr>
          <w:sz w:val="20"/>
        </w:rPr>
      </w:pPr>
      <w:r w:rsidRPr="007E7BCC">
        <w:rPr>
          <w:sz w:val="20"/>
        </w:rPr>
        <w:t>Nei limiti previsti dalle norme applicabili tali dati potranno</w:t>
      </w:r>
      <w:r w:rsidRPr="007E7BCC">
        <w:rPr>
          <w:spacing w:val="-2"/>
          <w:sz w:val="20"/>
        </w:rPr>
        <w:t xml:space="preserve"> </w:t>
      </w:r>
      <w:r w:rsidRPr="007E7BCC">
        <w:rPr>
          <w:sz w:val="20"/>
        </w:rPr>
        <w:t>essere sottoposti ad accesso da parte di coloro che sono portatori di un interesse. L’interessato ha il diritto di conoscere chi sono i responsabili del trattamento, ottenere la conferma</w:t>
      </w:r>
      <w:r w:rsidRPr="007E7BCC">
        <w:rPr>
          <w:spacing w:val="-1"/>
          <w:sz w:val="20"/>
        </w:rPr>
        <w:t xml:space="preserve"> </w:t>
      </w:r>
      <w:r w:rsidRPr="007E7BCC">
        <w:rPr>
          <w:sz w:val="20"/>
        </w:rPr>
        <w:t>dell’esistenza</w:t>
      </w:r>
      <w:r w:rsidRPr="007E7BCC">
        <w:rPr>
          <w:spacing w:val="-1"/>
          <w:sz w:val="20"/>
        </w:rPr>
        <w:t xml:space="preserve"> </w:t>
      </w:r>
      <w:r w:rsidRPr="007E7BCC">
        <w:rPr>
          <w:sz w:val="20"/>
        </w:rPr>
        <w:t>o</w:t>
      </w:r>
      <w:r w:rsidRPr="007E7BCC">
        <w:rPr>
          <w:spacing w:val="-1"/>
          <w:sz w:val="20"/>
        </w:rPr>
        <w:t xml:space="preserve"> </w:t>
      </w:r>
      <w:r w:rsidRPr="007E7BCC">
        <w:rPr>
          <w:sz w:val="20"/>
        </w:rPr>
        <w:t>meno</w:t>
      </w:r>
      <w:r w:rsidRPr="007E7BCC">
        <w:rPr>
          <w:spacing w:val="-1"/>
          <w:sz w:val="20"/>
        </w:rPr>
        <w:t xml:space="preserve"> </w:t>
      </w:r>
      <w:r w:rsidRPr="007E7BCC">
        <w:rPr>
          <w:sz w:val="20"/>
        </w:rPr>
        <w:t>di</w:t>
      </w:r>
      <w:r w:rsidRPr="007E7BCC">
        <w:rPr>
          <w:spacing w:val="-2"/>
          <w:sz w:val="20"/>
        </w:rPr>
        <w:t xml:space="preserve"> </w:t>
      </w:r>
      <w:r w:rsidRPr="007E7BCC">
        <w:rPr>
          <w:sz w:val="20"/>
        </w:rPr>
        <w:t>dati</w:t>
      </w:r>
      <w:r w:rsidRPr="007E7BCC">
        <w:rPr>
          <w:spacing w:val="-2"/>
          <w:sz w:val="20"/>
        </w:rPr>
        <w:t xml:space="preserve"> </w:t>
      </w:r>
      <w:r w:rsidRPr="007E7BCC">
        <w:rPr>
          <w:sz w:val="20"/>
        </w:rPr>
        <w:t>personali</w:t>
      </w:r>
      <w:r w:rsidRPr="007E7BCC">
        <w:rPr>
          <w:spacing w:val="-1"/>
          <w:sz w:val="20"/>
        </w:rPr>
        <w:t xml:space="preserve"> </w:t>
      </w:r>
      <w:r w:rsidRPr="007E7BCC">
        <w:rPr>
          <w:sz w:val="20"/>
        </w:rPr>
        <w:t>che</w:t>
      </w:r>
      <w:r w:rsidRPr="007E7BCC">
        <w:rPr>
          <w:spacing w:val="-2"/>
          <w:sz w:val="20"/>
        </w:rPr>
        <w:t xml:space="preserve"> </w:t>
      </w:r>
      <w:r w:rsidRPr="007E7BCC">
        <w:rPr>
          <w:sz w:val="20"/>
        </w:rPr>
        <w:t>la</w:t>
      </w:r>
      <w:r w:rsidRPr="007E7BCC">
        <w:rPr>
          <w:spacing w:val="-1"/>
          <w:sz w:val="20"/>
        </w:rPr>
        <w:t xml:space="preserve"> </w:t>
      </w:r>
      <w:r w:rsidRPr="007E7BCC">
        <w:rPr>
          <w:sz w:val="20"/>
        </w:rPr>
        <w:t>riguardano,</w:t>
      </w:r>
      <w:r w:rsidRPr="007E7BCC">
        <w:rPr>
          <w:spacing w:val="-1"/>
          <w:sz w:val="20"/>
        </w:rPr>
        <w:t xml:space="preserve"> </w:t>
      </w:r>
      <w:r w:rsidRPr="007E7BCC">
        <w:rPr>
          <w:sz w:val="20"/>
        </w:rPr>
        <w:t>accedere</w:t>
      </w:r>
      <w:r w:rsidRPr="007E7BCC">
        <w:rPr>
          <w:spacing w:val="-2"/>
          <w:sz w:val="20"/>
        </w:rPr>
        <w:t xml:space="preserve"> </w:t>
      </w:r>
      <w:r w:rsidRPr="007E7BCC">
        <w:rPr>
          <w:sz w:val="20"/>
        </w:rPr>
        <w:t>ai</w:t>
      </w:r>
      <w:r w:rsidRPr="007E7BCC">
        <w:rPr>
          <w:spacing w:val="-2"/>
          <w:sz w:val="20"/>
        </w:rPr>
        <w:t xml:space="preserve"> </w:t>
      </w:r>
      <w:r w:rsidRPr="007E7BCC">
        <w:rPr>
          <w:sz w:val="20"/>
        </w:rPr>
        <w:t>suoi</w:t>
      </w:r>
      <w:r w:rsidRPr="007E7BCC">
        <w:rPr>
          <w:spacing w:val="-2"/>
          <w:sz w:val="20"/>
        </w:rPr>
        <w:t xml:space="preserve"> </w:t>
      </w:r>
      <w:r w:rsidRPr="007E7BCC">
        <w:rPr>
          <w:sz w:val="20"/>
        </w:rPr>
        <w:t>dati,</w:t>
      </w:r>
      <w:r w:rsidRPr="007E7BCC">
        <w:rPr>
          <w:spacing w:val="-1"/>
          <w:sz w:val="20"/>
        </w:rPr>
        <w:t xml:space="preserve"> </w:t>
      </w:r>
      <w:r w:rsidRPr="007E7BCC">
        <w:rPr>
          <w:sz w:val="20"/>
        </w:rPr>
        <w:t>farli</w:t>
      </w:r>
      <w:r w:rsidRPr="007E7BCC">
        <w:rPr>
          <w:spacing w:val="-2"/>
          <w:sz w:val="20"/>
        </w:rPr>
        <w:t xml:space="preserve"> </w:t>
      </w:r>
      <w:r w:rsidRPr="007E7BCC">
        <w:rPr>
          <w:sz w:val="20"/>
        </w:rPr>
        <w:t>aggiornare,</w:t>
      </w:r>
      <w:r w:rsidRPr="007E7BCC">
        <w:rPr>
          <w:spacing w:val="-1"/>
          <w:sz w:val="20"/>
        </w:rPr>
        <w:t xml:space="preserve"> </w:t>
      </w:r>
      <w:r w:rsidRPr="007E7BCC">
        <w:rPr>
          <w:sz w:val="20"/>
        </w:rPr>
        <w:t>integrare, rettificare o cancellare, di chiederne la limitazione e di opporsi al loro trattamento nei casi previsti dalla legge, proporre</w:t>
      </w:r>
      <w:r w:rsidRPr="007E7BCC">
        <w:rPr>
          <w:spacing w:val="-4"/>
          <w:sz w:val="20"/>
        </w:rPr>
        <w:t xml:space="preserve"> </w:t>
      </w:r>
      <w:r w:rsidRPr="007E7BCC">
        <w:rPr>
          <w:sz w:val="20"/>
        </w:rPr>
        <w:t>reclamo</w:t>
      </w:r>
      <w:r w:rsidRPr="007E7BCC">
        <w:rPr>
          <w:spacing w:val="-4"/>
          <w:sz w:val="20"/>
        </w:rPr>
        <w:t xml:space="preserve"> </w:t>
      </w:r>
      <w:r w:rsidRPr="007E7BCC">
        <w:rPr>
          <w:sz w:val="20"/>
        </w:rPr>
        <w:t>al</w:t>
      </w:r>
      <w:r w:rsidRPr="007E7BCC">
        <w:rPr>
          <w:spacing w:val="-2"/>
          <w:sz w:val="20"/>
        </w:rPr>
        <w:t xml:space="preserve"> </w:t>
      </w:r>
      <w:r w:rsidRPr="007E7BCC">
        <w:rPr>
          <w:sz w:val="20"/>
        </w:rPr>
        <w:t>Garante</w:t>
      </w:r>
      <w:r w:rsidRPr="007E7BCC">
        <w:rPr>
          <w:spacing w:val="-4"/>
          <w:sz w:val="20"/>
        </w:rPr>
        <w:t xml:space="preserve"> </w:t>
      </w:r>
      <w:hyperlink r:id="rId5">
        <w:r w:rsidRPr="007E7BCC">
          <w:rPr>
            <w:sz w:val="20"/>
          </w:rPr>
          <w:t>www.garanteprivacy.it</w:t>
        </w:r>
      </w:hyperlink>
      <w:r w:rsidRPr="007E7BCC">
        <w:rPr>
          <w:spacing w:val="-4"/>
          <w:sz w:val="20"/>
        </w:rPr>
        <w:t xml:space="preserve"> </w:t>
      </w:r>
      <w:r w:rsidRPr="007E7BCC">
        <w:rPr>
          <w:sz w:val="20"/>
        </w:rPr>
        <w:t>per</w:t>
      </w:r>
      <w:r w:rsidRPr="007E7BCC">
        <w:rPr>
          <w:spacing w:val="-4"/>
          <w:sz w:val="20"/>
        </w:rPr>
        <w:t xml:space="preserve"> </w:t>
      </w:r>
      <w:r w:rsidRPr="007E7BCC">
        <w:rPr>
          <w:sz w:val="20"/>
        </w:rPr>
        <w:t>la</w:t>
      </w:r>
      <w:r w:rsidRPr="007E7BCC">
        <w:rPr>
          <w:spacing w:val="-1"/>
          <w:sz w:val="20"/>
        </w:rPr>
        <w:t xml:space="preserve"> </w:t>
      </w:r>
      <w:r w:rsidRPr="007E7BCC">
        <w:rPr>
          <w:sz w:val="20"/>
        </w:rPr>
        <w:t>protezione</w:t>
      </w:r>
      <w:r w:rsidRPr="007E7BCC">
        <w:rPr>
          <w:spacing w:val="-4"/>
          <w:sz w:val="20"/>
        </w:rPr>
        <w:t xml:space="preserve"> </w:t>
      </w:r>
      <w:r w:rsidRPr="007E7BCC">
        <w:rPr>
          <w:sz w:val="20"/>
        </w:rPr>
        <w:t>dei</w:t>
      </w:r>
      <w:r w:rsidRPr="007E7BCC">
        <w:rPr>
          <w:spacing w:val="-5"/>
          <w:sz w:val="20"/>
        </w:rPr>
        <w:t xml:space="preserve"> </w:t>
      </w:r>
      <w:r w:rsidRPr="007E7BCC">
        <w:rPr>
          <w:sz w:val="20"/>
        </w:rPr>
        <w:t>dati</w:t>
      </w:r>
      <w:r w:rsidRPr="007E7BCC">
        <w:rPr>
          <w:spacing w:val="-4"/>
          <w:sz w:val="20"/>
        </w:rPr>
        <w:t xml:space="preserve"> </w:t>
      </w:r>
      <w:r w:rsidRPr="007E7BCC">
        <w:rPr>
          <w:sz w:val="20"/>
        </w:rPr>
        <w:t>personali,</w:t>
      </w:r>
      <w:r w:rsidRPr="007E7BCC">
        <w:rPr>
          <w:spacing w:val="-1"/>
          <w:sz w:val="20"/>
        </w:rPr>
        <w:t xml:space="preserve"> </w:t>
      </w:r>
      <w:r w:rsidRPr="007E7BCC">
        <w:rPr>
          <w:sz w:val="20"/>
        </w:rPr>
        <w:t>richiedere</w:t>
      </w:r>
      <w:r w:rsidRPr="007E7BCC">
        <w:rPr>
          <w:spacing w:val="-4"/>
          <w:sz w:val="20"/>
        </w:rPr>
        <w:t xml:space="preserve"> </w:t>
      </w:r>
      <w:r w:rsidRPr="007E7BCC">
        <w:rPr>
          <w:sz w:val="20"/>
        </w:rPr>
        <w:t>la</w:t>
      </w:r>
      <w:r w:rsidRPr="007E7BCC">
        <w:rPr>
          <w:spacing w:val="-4"/>
          <w:sz w:val="20"/>
        </w:rPr>
        <w:t xml:space="preserve"> </w:t>
      </w:r>
      <w:r w:rsidRPr="007E7BCC">
        <w:rPr>
          <w:sz w:val="20"/>
        </w:rPr>
        <w:t>portabilità</w:t>
      </w:r>
      <w:r w:rsidRPr="007E7BCC">
        <w:rPr>
          <w:spacing w:val="-4"/>
          <w:sz w:val="20"/>
        </w:rPr>
        <w:t xml:space="preserve"> </w:t>
      </w:r>
      <w:r w:rsidRPr="007E7BCC">
        <w:rPr>
          <w:sz w:val="20"/>
        </w:rPr>
        <w:t>dei dati e far valere il diritto all’oblio. Il Titolare del trattamento ha provveduto alla nomina del DPO, a cui si potrà rivolgere inviando comunicazione al seguente indirizzo mail</w:t>
      </w:r>
      <w:r w:rsidR="007E7BCC" w:rsidRPr="007E7BCC">
        <w:rPr>
          <w:sz w:val="20"/>
        </w:rPr>
        <w:t>: rpd@cm-urbania.ps.it</w:t>
      </w:r>
    </w:p>
    <w:sectPr w:rsidR="00567F6A" w:rsidRPr="007E7BCC" w:rsidSect="003B2F29">
      <w:pgSz w:w="11910" w:h="16840"/>
      <w:pgMar w:top="1321" w:right="1021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4027"/>
    <w:multiLevelType w:val="hybridMultilevel"/>
    <w:tmpl w:val="C7B28790"/>
    <w:lvl w:ilvl="0" w:tplc="1C8A2712">
      <w:numFmt w:val="bullet"/>
      <w:lvlText w:val="•"/>
      <w:lvlJc w:val="left"/>
      <w:pPr>
        <w:ind w:left="103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490CF30">
      <w:numFmt w:val="bullet"/>
      <w:lvlText w:val="•"/>
      <w:lvlJc w:val="left"/>
      <w:pPr>
        <w:ind w:left="2014" w:hanging="132"/>
      </w:pPr>
      <w:rPr>
        <w:rFonts w:hint="default"/>
        <w:lang w:val="it-IT" w:eastAsia="en-US" w:bidi="ar-SA"/>
      </w:rPr>
    </w:lvl>
    <w:lvl w:ilvl="2" w:tplc="031CAAFE">
      <w:numFmt w:val="bullet"/>
      <w:lvlText w:val="•"/>
      <w:lvlJc w:val="left"/>
      <w:pPr>
        <w:ind w:left="2989" w:hanging="132"/>
      </w:pPr>
      <w:rPr>
        <w:rFonts w:hint="default"/>
        <w:lang w:val="it-IT" w:eastAsia="en-US" w:bidi="ar-SA"/>
      </w:rPr>
    </w:lvl>
    <w:lvl w:ilvl="3" w:tplc="3CB2F31E">
      <w:numFmt w:val="bullet"/>
      <w:lvlText w:val="•"/>
      <w:lvlJc w:val="left"/>
      <w:pPr>
        <w:ind w:left="3963" w:hanging="132"/>
      </w:pPr>
      <w:rPr>
        <w:rFonts w:hint="default"/>
        <w:lang w:val="it-IT" w:eastAsia="en-US" w:bidi="ar-SA"/>
      </w:rPr>
    </w:lvl>
    <w:lvl w:ilvl="4" w:tplc="65D07284">
      <w:numFmt w:val="bullet"/>
      <w:lvlText w:val="•"/>
      <w:lvlJc w:val="left"/>
      <w:pPr>
        <w:ind w:left="4938" w:hanging="132"/>
      </w:pPr>
      <w:rPr>
        <w:rFonts w:hint="default"/>
        <w:lang w:val="it-IT" w:eastAsia="en-US" w:bidi="ar-SA"/>
      </w:rPr>
    </w:lvl>
    <w:lvl w:ilvl="5" w:tplc="B1022E96">
      <w:numFmt w:val="bullet"/>
      <w:lvlText w:val="•"/>
      <w:lvlJc w:val="left"/>
      <w:pPr>
        <w:ind w:left="5913" w:hanging="132"/>
      </w:pPr>
      <w:rPr>
        <w:rFonts w:hint="default"/>
        <w:lang w:val="it-IT" w:eastAsia="en-US" w:bidi="ar-SA"/>
      </w:rPr>
    </w:lvl>
    <w:lvl w:ilvl="6" w:tplc="7AB02674">
      <w:numFmt w:val="bullet"/>
      <w:lvlText w:val="•"/>
      <w:lvlJc w:val="left"/>
      <w:pPr>
        <w:ind w:left="6887" w:hanging="132"/>
      </w:pPr>
      <w:rPr>
        <w:rFonts w:hint="default"/>
        <w:lang w:val="it-IT" w:eastAsia="en-US" w:bidi="ar-SA"/>
      </w:rPr>
    </w:lvl>
    <w:lvl w:ilvl="7" w:tplc="A5704CF8">
      <w:numFmt w:val="bullet"/>
      <w:lvlText w:val="•"/>
      <w:lvlJc w:val="left"/>
      <w:pPr>
        <w:ind w:left="7862" w:hanging="132"/>
      </w:pPr>
      <w:rPr>
        <w:rFonts w:hint="default"/>
        <w:lang w:val="it-IT" w:eastAsia="en-US" w:bidi="ar-SA"/>
      </w:rPr>
    </w:lvl>
    <w:lvl w:ilvl="8" w:tplc="2796FD64">
      <w:numFmt w:val="bullet"/>
      <w:lvlText w:val="•"/>
      <w:lvlJc w:val="left"/>
      <w:pPr>
        <w:ind w:left="8837" w:hanging="132"/>
      </w:pPr>
      <w:rPr>
        <w:rFonts w:hint="default"/>
        <w:lang w:val="it-IT" w:eastAsia="en-US" w:bidi="ar-SA"/>
      </w:rPr>
    </w:lvl>
  </w:abstractNum>
  <w:abstractNum w:abstractNumId="1" w15:restartNumberingAfterBreak="0">
    <w:nsid w:val="0A01750D"/>
    <w:multiLevelType w:val="hybridMultilevel"/>
    <w:tmpl w:val="71F067FA"/>
    <w:lvl w:ilvl="0" w:tplc="521ED9C0">
      <w:numFmt w:val="bullet"/>
      <w:lvlText w:val="□"/>
      <w:lvlJc w:val="left"/>
      <w:pPr>
        <w:ind w:left="103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7A83170">
      <w:numFmt w:val="bullet"/>
      <w:lvlText w:val="•"/>
      <w:lvlJc w:val="left"/>
      <w:pPr>
        <w:ind w:left="2014" w:hanging="224"/>
      </w:pPr>
      <w:rPr>
        <w:rFonts w:hint="default"/>
        <w:lang w:val="it-IT" w:eastAsia="en-US" w:bidi="ar-SA"/>
      </w:rPr>
    </w:lvl>
    <w:lvl w:ilvl="2" w:tplc="E19CC7AA">
      <w:numFmt w:val="bullet"/>
      <w:lvlText w:val="•"/>
      <w:lvlJc w:val="left"/>
      <w:pPr>
        <w:ind w:left="2989" w:hanging="224"/>
      </w:pPr>
      <w:rPr>
        <w:rFonts w:hint="default"/>
        <w:lang w:val="it-IT" w:eastAsia="en-US" w:bidi="ar-SA"/>
      </w:rPr>
    </w:lvl>
    <w:lvl w:ilvl="3" w:tplc="41E418D6">
      <w:numFmt w:val="bullet"/>
      <w:lvlText w:val="•"/>
      <w:lvlJc w:val="left"/>
      <w:pPr>
        <w:ind w:left="3963" w:hanging="224"/>
      </w:pPr>
      <w:rPr>
        <w:rFonts w:hint="default"/>
        <w:lang w:val="it-IT" w:eastAsia="en-US" w:bidi="ar-SA"/>
      </w:rPr>
    </w:lvl>
    <w:lvl w:ilvl="4" w:tplc="26D4DED2">
      <w:numFmt w:val="bullet"/>
      <w:lvlText w:val="•"/>
      <w:lvlJc w:val="left"/>
      <w:pPr>
        <w:ind w:left="4938" w:hanging="224"/>
      </w:pPr>
      <w:rPr>
        <w:rFonts w:hint="default"/>
        <w:lang w:val="it-IT" w:eastAsia="en-US" w:bidi="ar-SA"/>
      </w:rPr>
    </w:lvl>
    <w:lvl w:ilvl="5" w:tplc="C0668B58">
      <w:numFmt w:val="bullet"/>
      <w:lvlText w:val="•"/>
      <w:lvlJc w:val="left"/>
      <w:pPr>
        <w:ind w:left="5913" w:hanging="224"/>
      </w:pPr>
      <w:rPr>
        <w:rFonts w:hint="default"/>
        <w:lang w:val="it-IT" w:eastAsia="en-US" w:bidi="ar-SA"/>
      </w:rPr>
    </w:lvl>
    <w:lvl w:ilvl="6" w:tplc="1FAEBD42">
      <w:numFmt w:val="bullet"/>
      <w:lvlText w:val="•"/>
      <w:lvlJc w:val="left"/>
      <w:pPr>
        <w:ind w:left="6887" w:hanging="224"/>
      </w:pPr>
      <w:rPr>
        <w:rFonts w:hint="default"/>
        <w:lang w:val="it-IT" w:eastAsia="en-US" w:bidi="ar-SA"/>
      </w:rPr>
    </w:lvl>
    <w:lvl w:ilvl="7" w:tplc="0D7CB084">
      <w:numFmt w:val="bullet"/>
      <w:lvlText w:val="•"/>
      <w:lvlJc w:val="left"/>
      <w:pPr>
        <w:ind w:left="7862" w:hanging="224"/>
      </w:pPr>
      <w:rPr>
        <w:rFonts w:hint="default"/>
        <w:lang w:val="it-IT" w:eastAsia="en-US" w:bidi="ar-SA"/>
      </w:rPr>
    </w:lvl>
    <w:lvl w:ilvl="8" w:tplc="300E0820">
      <w:numFmt w:val="bullet"/>
      <w:lvlText w:val="•"/>
      <w:lvlJc w:val="left"/>
      <w:pPr>
        <w:ind w:left="8837" w:hanging="224"/>
      </w:pPr>
      <w:rPr>
        <w:rFonts w:hint="default"/>
        <w:lang w:val="it-IT" w:eastAsia="en-US" w:bidi="ar-SA"/>
      </w:rPr>
    </w:lvl>
  </w:abstractNum>
  <w:abstractNum w:abstractNumId="2" w15:restartNumberingAfterBreak="0">
    <w:nsid w:val="201873FE"/>
    <w:multiLevelType w:val="hybridMultilevel"/>
    <w:tmpl w:val="6D3C0AA6"/>
    <w:lvl w:ilvl="0" w:tplc="CD5CE1F6">
      <w:start w:val="1"/>
      <w:numFmt w:val="lowerLetter"/>
      <w:lvlText w:val="%1)"/>
      <w:lvlJc w:val="left"/>
      <w:pPr>
        <w:ind w:left="1238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01872E6">
      <w:numFmt w:val="bullet"/>
      <w:lvlText w:val="•"/>
      <w:lvlJc w:val="left"/>
      <w:pPr>
        <w:ind w:left="2194" w:hanging="206"/>
      </w:pPr>
      <w:rPr>
        <w:rFonts w:hint="default"/>
        <w:lang w:val="it-IT" w:eastAsia="en-US" w:bidi="ar-SA"/>
      </w:rPr>
    </w:lvl>
    <w:lvl w:ilvl="2" w:tplc="6E9E3364">
      <w:numFmt w:val="bullet"/>
      <w:lvlText w:val="•"/>
      <w:lvlJc w:val="left"/>
      <w:pPr>
        <w:ind w:left="3149" w:hanging="206"/>
      </w:pPr>
      <w:rPr>
        <w:rFonts w:hint="default"/>
        <w:lang w:val="it-IT" w:eastAsia="en-US" w:bidi="ar-SA"/>
      </w:rPr>
    </w:lvl>
    <w:lvl w:ilvl="3" w:tplc="128E58AE">
      <w:numFmt w:val="bullet"/>
      <w:lvlText w:val="•"/>
      <w:lvlJc w:val="left"/>
      <w:pPr>
        <w:ind w:left="4103" w:hanging="206"/>
      </w:pPr>
      <w:rPr>
        <w:rFonts w:hint="default"/>
        <w:lang w:val="it-IT" w:eastAsia="en-US" w:bidi="ar-SA"/>
      </w:rPr>
    </w:lvl>
    <w:lvl w:ilvl="4" w:tplc="8EE441AA">
      <w:numFmt w:val="bullet"/>
      <w:lvlText w:val="•"/>
      <w:lvlJc w:val="left"/>
      <w:pPr>
        <w:ind w:left="5058" w:hanging="206"/>
      </w:pPr>
      <w:rPr>
        <w:rFonts w:hint="default"/>
        <w:lang w:val="it-IT" w:eastAsia="en-US" w:bidi="ar-SA"/>
      </w:rPr>
    </w:lvl>
    <w:lvl w:ilvl="5" w:tplc="93ACCEE0">
      <w:numFmt w:val="bullet"/>
      <w:lvlText w:val="•"/>
      <w:lvlJc w:val="left"/>
      <w:pPr>
        <w:ind w:left="6013" w:hanging="206"/>
      </w:pPr>
      <w:rPr>
        <w:rFonts w:hint="default"/>
        <w:lang w:val="it-IT" w:eastAsia="en-US" w:bidi="ar-SA"/>
      </w:rPr>
    </w:lvl>
    <w:lvl w:ilvl="6" w:tplc="1C44C5F8">
      <w:numFmt w:val="bullet"/>
      <w:lvlText w:val="•"/>
      <w:lvlJc w:val="left"/>
      <w:pPr>
        <w:ind w:left="6967" w:hanging="206"/>
      </w:pPr>
      <w:rPr>
        <w:rFonts w:hint="default"/>
        <w:lang w:val="it-IT" w:eastAsia="en-US" w:bidi="ar-SA"/>
      </w:rPr>
    </w:lvl>
    <w:lvl w:ilvl="7" w:tplc="36EC4516">
      <w:numFmt w:val="bullet"/>
      <w:lvlText w:val="•"/>
      <w:lvlJc w:val="left"/>
      <w:pPr>
        <w:ind w:left="7922" w:hanging="206"/>
      </w:pPr>
      <w:rPr>
        <w:rFonts w:hint="default"/>
        <w:lang w:val="it-IT" w:eastAsia="en-US" w:bidi="ar-SA"/>
      </w:rPr>
    </w:lvl>
    <w:lvl w:ilvl="8" w:tplc="E3607F8C">
      <w:numFmt w:val="bullet"/>
      <w:lvlText w:val="•"/>
      <w:lvlJc w:val="left"/>
      <w:pPr>
        <w:ind w:left="8877" w:hanging="206"/>
      </w:pPr>
      <w:rPr>
        <w:rFonts w:hint="default"/>
        <w:lang w:val="it-IT" w:eastAsia="en-US" w:bidi="ar-SA"/>
      </w:rPr>
    </w:lvl>
  </w:abstractNum>
  <w:abstractNum w:abstractNumId="3" w15:restartNumberingAfterBreak="0">
    <w:nsid w:val="55C819D6"/>
    <w:multiLevelType w:val="hybridMultilevel"/>
    <w:tmpl w:val="D4C4FF08"/>
    <w:lvl w:ilvl="0" w:tplc="92CC33B0">
      <w:start w:val="1"/>
      <w:numFmt w:val="decimal"/>
      <w:lvlText w:val="%1)"/>
      <w:lvlJc w:val="left"/>
      <w:pPr>
        <w:ind w:left="12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30F5F4">
      <w:numFmt w:val="bullet"/>
      <w:lvlText w:val="•"/>
      <w:lvlJc w:val="left"/>
      <w:pPr>
        <w:ind w:left="103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D7E51AC">
      <w:numFmt w:val="bullet"/>
      <w:lvlText w:val="•"/>
      <w:lvlJc w:val="left"/>
      <w:pPr>
        <w:ind w:left="2336" w:hanging="132"/>
      </w:pPr>
      <w:rPr>
        <w:rFonts w:hint="default"/>
        <w:lang w:val="it-IT" w:eastAsia="en-US" w:bidi="ar-SA"/>
      </w:rPr>
    </w:lvl>
    <w:lvl w:ilvl="3" w:tplc="B58EB1A8">
      <w:numFmt w:val="bullet"/>
      <w:lvlText w:val="•"/>
      <w:lvlJc w:val="left"/>
      <w:pPr>
        <w:ind w:left="3392" w:hanging="132"/>
      </w:pPr>
      <w:rPr>
        <w:rFonts w:hint="default"/>
        <w:lang w:val="it-IT" w:eastAsia="en-US" w:bidi="ar-SA"/>
      </w:rPr>
    </w:lvl>
    <w:lvl w:ilvl="4" w:tplc="02748CD8">
      <w:numFmt w:val="bullet"/>
      <w:lvlText w:val="•"/>
      <w:lvlJc w:val="left"/>
      <w:pPr>
        <w:ind w:left="4448" w:hanging="132"/>
      </w:pPr>
      <w:rPr>
        <w:rFonts w:hint="default"/>
        <w:lang w:val="it-IT" w:eastAsia="en-US" w:bidi="ar-SA"/>
      </w:rPr>
    </w:lvl>
    <w:lvl w:ilvl="5" w:tplc="B24ED8CA">
      <w:numFmt w:val="bullet"/>
      <w:lvlText w:val="•"/>
      <w:lvlJc w:val="left"/>
      <w:pPr>
        <w:ind w:left="5505" w:hanging="132"/>
      </w:pPr>
      <w:rPr>
        <w:rFonts w:hint="default"/>
        <w:lang w:val="it-IT" w:eastAsia="en-US" w:bidi="ar-SA"/>
      </w:rPr>
    </w:lvl>
    <w:lvl w:ilvl="6" w:tplc="70909F5A">
      <w:numFmt w:val="bullet"/>
      <w:lvlText w:val="•"/>
      <w:lvlJc w:val="left"/>
      <w:pPr>
        <w:ind w:left="6561" w:hanging="132"/>
      </w:pPr>
      <w:rPr>
        <w:rFonts w:hint="default"/>
        <w:lang w:val="it-IT" w:eastAsia="en-US" w:bidi="ar-SA"/>
      </w:rPr>
    </w:lvl>
    <w:lvl w:ilvl="7" w:tplc="B6C8B7C8">
      <w:numFmt w:val="bullet"/>
      <w:lvlText w:val="•"/>
      <w:lvlJc w:val="left"/>
      <w:pPr>
        <w:ind w:left="7617" w:hanging="132"/>
      </w:pPr>
      <w:rPr>
        <w:rFonts w:hint="default"/>
        <w:lang w:val="it-IT" w:eastAsia="en-US" w:bidi="ar-SA"/>
      </w:rPr>
    </w:lvl>
    <w:lvl w:ilvl="8" w:tplc="E362C89C">
      <w:numFmt w:val="bullet"/>
      <w:lvlText w:val="•"/>
      <w:lvlJc w:val="left"/>
      <w:pPr>
        <w:ind w:left="8673" w:hanging="132"/>
      </w:pPr>
      <w:rPr>
        <w:rFonts w:hint="default"/>
        <w:lang w:val="it-IT" w:eastAsia="en-US" w:bidi="ar-SA"/>
      </w:rPr>
    </w:lvl>
  </w:abstractNum>
  <w:abstractNum w:abstractNumId="4" w15:restartNumberingAfterBreak="0">
    <w:nsid w:val="6A785278"/>
    <w:multiLevelType w:val="hybridMultilevel"/>
    <w:tmpl w:val="1846B80A"/>
    <w:lvl w:ilvl="0" w:tplc="037CF888">
      <w:numFmt w:val="bullet"/>
      <w:lvlText w:val="-"/>
      <w:lvlJc w:val="left"/>
      <w:pPr>
        <w:ind w:left="1032" w:hanging="14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51AC562">
      <w:numFmt w:val="bullet"/>
      <w:lvlText w:val="•"/>
      <w:lvlJc w:val="left"/>
      <w:pPr>
        <w:ind w:left="2014" w:hanging="147"/>
      </w:pPr>
      <w:rPr>
        <w:rFonts w:hint="default"/>
        <w:lang w:val="it-IT" w:eastAsia="en-US" w:bidi="ar-SA"/>
      </w:rPr>
    </w:lvl>
    <w:lvl w:ilvl="2" w:tplc="CC7652E0">
      <w:numFmt w:val="bullet"/>
      <w:lvlText w:val="•"/>
      <w:lvlJc w:val="left"/>
      <w:pPr>
        <w:ind w:left="2989" w:hanging="147"/>
      </w:pPr>
      <w:rPr>
        <w:rFonts w:hint="default"/>
        <w:lang w:val="it-IT" w:eastAsia="en-US" w:bidi="ar-SA"/>
      </w:rPr>
    </w:lvl>
    <w:lvl w:ilvl="3" w:tplc="E94A42BA">
      <w:numFmt w:val="bullet"/>
      <w:lvlText w:val="•"/>
      <w:lvlJc w:val="left"/>
      <w:pPr>
        <w:ind w:left="3963" w:hanging="147"/>
      </w:pPr>
      <w:rPr>
        <w:rFonts w:hint="default"/>
        <w:lang w:val="it-IT" w:eastAsia="en-US" w:bidi="ar-SA"/>
      </w:rPr>
    </w:lvl>
    <w:lvl w:ilvl="4" w:tplc="5B2AF080">
      <w:numFmt w:val="bullet"/>
      <w:lvlText w:val="•"/>
      <w:lvlJc w:val="left"/>
      <w:pPr>
        <w:ind w:left="4938" w:hanging="147"/>
      </w:pPr>
      <w:rPr>
        <w:rFonts w:hint="default"/>
        <w:lang w:val="it-IT" w:eastAsia="en-US" w:bidi="ar-SA"/>
      </w:rPr>
    </w:lvl>
    <w:lvl w:ilvl="5" w:tplc="ED625654">
      <w:numFmt w:val="bullet"/>
      <w:lvlText w:val="•"/>
      <w:lvlJc w:val="left"/>
      <w:pPr>
        <w:ind w:left="5913" w:hanging="147"/>
      </w:pPr>
      <w:rPr>
        <w:rFonts w:hint="default"/>
        <w:lang w:val="it-IT" w:eastAsia="en-US" w:bidi="ar-SA"/>
      </w:rPr>
    </w:lvl>
    <w:lvl w:ilvl="6" w:tplc="653AE996">
      <w:numFmt w:val="bullet"/>
      <w:lvlText w:val="•"/>
      <w:lvlJc w:val="left"/>
      <w:pPr>
        <w:ind w:left="6887" w:hanging="147"/>
      </w:pPr>
      <w:rPr>
        <w:rFonts w:hint="default"/>
        <w:lang w:val="it-IT" w:eastAsia="en-US" w:bidi="ar-SA"/>
      </w:rPr>
    </w:lvl>
    <w:lvl w:ilvl="7" w:tplc="C3E230FC">
      <w:numFmt w:val="bullet"/>
      <w:lvlText w:val="•"/>
      <w:lvlJc w:val="left"/>
      <w:pPr>
        <w:ind w:left="7862" w:hanging="147"/>
      </w:pPr>
      <w:rPr>
        <w:rFonts w:hint="default"/>
        <w:lang w:val="it-IT" w:eastAsia="en-US" w:bidi="ar-SA"/>
      </w:rPr>
    </w:lvl>
    <w:lvl w:ilvl="8" w:tplc="9CDAD018">
      <w:numFmt w:val="bullet"/>
      <w:lvlText w:val="•"/>
      <w:lvlJc w:val="left"/>
      <w:pPr>
        <w:ind w:left="8837" w:hanging="147"/>
      </w:pPr>
      <w:rPr>
        <w:rFonts w:hint="default"/>
        <w:lang w:val="it-IT" w:eastAsia="en-US" w:bidi="ar-SA"/>
      </w:rPr>
    </w:lvl>
  </w:abstractNum>
  <w:num w:numId="1" w16cid:durableId="1481116549">
    <w:abstractNumId w:val="2"/>
  </w:num>
  <w:num w:numId="2" w16cid:durableId="738551435">
    <w:abstractNumId w:val="3"/>
  </w:num>
  <w:num w:numId="3" w16cid:durableId="1665354880">
    <w:abstractNumId w:val="0"/>
  </w:num>
  <w:num w:numId="4" w16cid:durableId="1777405133">
    <w:abstractNumId w:val="1"/>
  </w:num>
  <w:num w:numId="5" w16cid:durableId="1552425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7F6A"/>
    <w:rsid w:val="0006615D"/>
    <w:rsid w:val="0007372D"/>
    <w:rsid w:val="00201AC8"/>
    <w:rsid w:val="00350CDE"/>
    <w:rsid w:val="003B16DC"/>
    <w:rsid w:val="003B2F29"/>
    <w:rsid w:val="003C3A1D"/>
    <w:rsid w:val="00476EB4"/>
    <w:rsid w:val="005030B5"/>
    <w:rsid w:val="00567F6A"/>
    <w:rsid w:val="005F239D"/>
    <w:rsid w:val="00692841"/>
    <w:rsid w:val="00791E6C"/>
    <w:rsid w:val="007C4A91"/>
    <w:rsid w:val="007E7BCC"/>
    <w:rsid w:val="00807BD4"/>
    <w:rsid w:val="008255DE"/>
    <w:rsid w:val="008D325D"/>
    <w:rsid w:val="00917A70"/>
    <w:rsid w:val="0094312C"/>
    <w:rsid w:val="00AC5E49"/>
    <w:rsid w:val="00B63A8F"/>
    <w:rsid w:val="00B928E4"/>
    <w:rsid w:val="00C36FD8"/>
    <w:rsid w:val="00C841B5"/>
    <w:rsid w:val="00CF3449"/>
    <w:rsid w:val="00D07EB5"/>
    <w:rsid w:val="00D55C54"/>
    <w:rsid w:val="00D75D19"/>
    <w:rsid w:val="00DC284E"/>
    <w:rsid w:val="00E86375"/>
    <w:rsid w:val="00ED12D9"/>
    <w:rsid w:val="00F601FB"/>
    <w:rsid w:val="00F662DB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A6B4"/>
  <w15:docId w15:val="{686892A7-B748-431A-A6E1-142731E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1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917"/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032"/>
    </w:pPr>
  </w:style>
  <w:style w:type="paragraph" w:styleId="Paragrafoelenco">
    <w:name w:val="List Paragraph"/>
    <w:basedOn w:val="Normale"/>
    <w:uiPriority w:val="1"/>
    <w:qFormat/>
    <w:pPr>
      <w:ind w:left="1032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DC284E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284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Brincivalli</cp:lastModifiedBy>
  <cp:revision>44</cp:revision>
  <cp:lastPrinted>2024-11-26T10:06:00Z</cp:lastPrinted>
  <dcterms:created xsi:type="dcterms:W3CDTF">2024-11-18T15:27:00Z</dcterms:created>
  <dcterms:modified xsi:type="dcterms:W3CDTF">2024-11-26T11:29:00Z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2013</vt:lpwstr>
  </property>
</Properties>
</file>